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8CF9" w14:textId="77777777" w:rsidR="00EE6FCE" w:rsidRPr="00F34302" w:rsidRDefault="00EE6FCE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0DF1EA" w14:textId="77777777" w:rsidR="006C4653" w:rsidRPr="00BF486B" w:rsidRDefault="006C4653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486B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14:paraId="11068676" w14:textId="08BC3F3A" w:rsidR="006C4653" w:rsidRPr="00BF486B" w:rsidRDefault="00EB01C3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486B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</w:t>
      </w:r>
      <w:r w:rsidR="00F34302" w:rsidRPr="00BF486B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Всероссийского (с международным участием) конкурса студенческих научных работ </w:t>
      </w:r>
      <w:bookmarkStart w:id="0" w:name="_Hlk144901133"/>
      <w:r w:rsidR="00F34302" w:rsidRPr="00BF486B">
        <w:rPr>
          <w:rFonts w:ascii="Times New Roman" w:hAnsi="Times New Roman" w:cs="Times New Roman"/>
          <w:sz w:val="24"/>
          <w:szCs w:val="24"/>
          <w:lang w:val="ru-RU"/>
        </w:rPr>
        <w:t>по направлению «Мировая экономика и международные экономические отношения»</w:t>
      </w:r>
      <w:bookmarkEnd w:id="0"/>
    </w:p>
    <w:p w14:paraId="4261186F" w14:textId="77777777" w:rsidR="006C4653" w:rsidRPr="00F34302" w:rsidRDefault="006C4653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1F343AD" w14:textId="77777777" w:rsidR="006C4653" w:rsidRPr="00F34302" w:rsidRDefault="00032110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І. ОБЩИЕ ПОЛОЖЕНИЯ</w:t>
      </w:r>
    </w:p>
    <w:p w14:paraId="0C78062A" w14:textId="149B706E" w:rsidR="005D06A4" w:rsidRPr="00D87FF9" w:rsidRDefault="00D87FF9" w:rsidP="00D87FF9">
      <w:pPr>
        <w:pStyle w:val="ae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Всероссийск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(с международным участием) конкурс студенческих научных работ по направлению «Мировая экономика и международные экономические отношения»</w:t>
      </w:r>
      <w:r w:rsidR="006C465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(далее - Конкурс) проводится</w:t>
      </w:r>
      <w:r w:rsidR="009B205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на базе кафедры м</w:t>
      </w:r>
      <w:r w:rsidR="009448F5" w:rsidRPr="00D87FF9">
        <w:rPr>
          <w:rFonts w:ascii="Times New Roman" w:hAnsi="Times New Roman" w:cs="Times New Roman"/>
          <w:sz w:val="24"/>
          <w:szCs w:val="24"/>
          <w:lang w:val="ru-RU"/>
        </w:rPr>
        <w:t>ировой</w:t>
      </w:r>
      <w:r w:rsidR="009B205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 </w:t>
      </w:r>
      <w:r w:rsidR="009448F5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и международных экономических отношений </w:t>
      </w:r>
      <w:r w:rsidR="009B2053" w:rsidRPr="00D87FF9">
        <w:rPr>
          <w:rFonts w:ascii="Times New Roman" w:hAnsi="Times New Roman" w:cs="Times New Roman"/>
          <w:sz w:val="24"/>
          <w:szCs w:val="24"/>
          <w:lang w:val="ru-RU"/>
        </w:rPr>
        <w:t>экономического факультета</w:t>
      </w:r>
      <w:r w:rsidR="00B22CA0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55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448F5" w:rsidRPr="00D87FF9">
        <w:rPr>
          <w:rStyle w:val="af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ru-RU"/>
        </w:rPr>
        <w:t xml:space="preserve">едерального государственного бюджетного образовательного учреждения высшего образования </w:t>
      </w:r>
      <w:r>
        <w:rPr>
          <w:rStyle w:val="af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ru-RU"/>
        </w:rPr>
        <w:t>«</w:t>
      </w:r>
      <w:r w:rsidR="009448F5" w:rsidRPr="00D87FF9">
        <w:rPr>
          <w:rStyle w:val="af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ru-RU"/>
        </w:rPr>
        <w:t>Донецкий государственный университет</w:t>
      </w:r>
      <w:r>
        <w:rPr>
          <w:rStyle w:val="af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ru-RU"/>
        </w:rPr>
        <w:t>»</w:t>
      </w:r>
      <w:r w:rsidR="009448F5" w:rsidRPr="00D87FF9">
        <w:rPr>
          <w:rStyle w:val="af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5432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50AA3" w:rsidRPr="00D87FF9">
        <w:rPr>
          <w:rFonts w:ascii="Times New Roman" w:hAnsi="Times New Roman" w:cs="Times New Roman"/>
          <w:sz w:val="24"/>
          <w:szCs w:val="24"/>
          <w:lang w:val="ru-RU"/>
        </w:rPr>
        <w:t>ФГБОУ</w:t>
      </w:r>
      <w:r>
        <w:rPr>
          <w:rFonts w:ascii="Times New Roman" w:hAnsi="Times New Roman" w:cs="Times New Roman"/>
          <w:sz w:val="24"/>
          <w:szCs w:val="24"/>
          <w:lang w:val="ru-RU"/>
        </w:rPr>
        <w:t> В</w:t>
      </w:r>
      <w:r w:rsidR="00E50AA3" w:rsidRPr="00D87F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448F5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323" w:rsidRPr="00D87FF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41608" w:rsidRPr="00D87FF9">
        <w:rPr>
          <w:rFonts w:ascii="Times New Roman" w:hAnsi="Times New Roman" w:cs="Times New Roman"/>
          <w:sz w:val="24"/>
          <w:szCs w:val="24"/>
          <w:lang w:val="ru-RU"/>
        </w:rPr>
        <w:t>ДонГУ</w:t>
      </w:r>
      <w:r w:rsidR="001E7C2D" w:rsidRPr="00D87FF9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9B205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C7D" w:rsidRPr="00D87FF9">
        <w:rPr>
          <w:rFonts w:ascii="Times New Roman" w:hAnsi="Times New Roman" w:cs="Times New Roman"/>
          <w:sz w:val="24"/>
          <w:szCs w:val="24"/>
          <w:lang w:val="ru-RU"/>
        </w:rPr>
        <w:t>с целью поддержки наиболее талантливых и творчески активных ст</w:t>
      </w:r>
      <w:r w:rsidR="005D06A4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удентов, выявления научного потенциала участников, </w:t>
      </w:r>
      <w:r w:rsidR="00E3771F" w:rsidRPr="00D87FF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D06A4" w:rsidRPr="00D87FF9">
        <w:rPr>
          <w:rFonts w:ascii="Times New Roman" w:hAnsi="Times New Roman" w:cs="Times New Roman"/>
          <w:sz w:val="24"/>
          <w:szCs w:val="24"/>
          <w:lang w:val="ru-RU"/>
        </w:rPr>
        <w:t>тимулирования научно-исследовательской работы среди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6A4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студенческой молодежи </w:t>
      </w:r>
      <w:r w:rsidR="009B2053" w:rsidRPr="00D87FF9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301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7A3" w:rsidRPr="00D87FF9">
        <w:rPr>
          <w:rFonts w:ascii="Times New Roman" w:hAnsi="Times New Roman" w:cs="Times New Roman"/>
          <w:sz w:val="24"/>
          <w:szCs w:val="24"/>
          <w:lang w:val="ru-RU"/>
        </w:rPr>
        <w:t>международной экономики</w:t>
      </w:r>
      <w:r w:rsidR="00E3771F" w:rsidRPr="00D87F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912337" w14:textId="66098B5D" w:rsidR="00913413" w:rsidRPr="00D87FF9" w:rsidRDefault="00156B64" w:rsidP="00D87FF9">
      <w:pPr>
        <w:pStyle w:val="ae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В К</w:t>
      </w:r>
      <w:r w:rsidR="006C4653" w:rsidRPr="00D87FF9">
        <w:rPr>
          <w:rFonts w:ascii="Times New Roman" w:hAnsi="Times New Roman" w:cs="Times New Roman"/>
          <w:sz w:val="24"/>
          <w:szCs w:val="24"/>
          <w:lang w:val="ru-RU"/>
        </w:rPr>
        <w:t>онкурсе м</w:t>
      </w:r>
      <w:r w:rsidR="00454EA6" w:rsidRPr="00D87FF9">
        <w:rPr>
          <w:rFonts w:ascii="Times New Roman" w:hAnsi="Times New Roman" w:cs="Times New Roman"/>
          <w:sz w:val="24"/>
          <w:szCs w:val="24"/>
          <w:lang w:val="ru-RU"/>
        </w:rPr>
        <w:t>огут принимать участие студенты</w:t>
      </w:r>
      <w:r w:rsidR="009B205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2D9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любого года обучения </w:t>
      </w:r>
      <w:r w:rsidR="00C53F43" w:rsidRPr="00D87FF9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организаций высшего  образования</w:t>
      </w:r>
      <w:r w:rsidR="005E7D11">
        <w:rPr>
          <w:rFonts w:ascii="Times New Roman" w:hAnsi="Times New Roman" w:cs="Times New Roman"/>
          <w:sz w:val="24"/>
          <w:szCs w:val="24"/>
          <w:lang w:val="ru-RU"/>
        </w:rPr>
        <w:t xml:space="preserve"> (далее-ОО ВО) </w:t>
      </w:r>
      <w:r w:rsid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F1D" w:rsidRPr="00D87FF9">
        <w:rPr>
          <w:rFonts w:ascii="Times New Roman" w:hAnsi="Times New Roman" w:cs="Times New Roman"/>
          <w:sz w:val="24"/>
          <w:szCs w:val="24"/>
          <w:lang w:val="ru-RU"/>
        </w:rPr>
        <w:t>независимо от места их расположения, ведомственной подчиненности и организационно-правовых форм</w:t>
      </w:r>
      <w:r w:rsidR="00922D99" w:rsidRPr="00D87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1F1D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00EA65" w14:textId="12065CD7" w:rsidR="00082B8D" w:rsidRPr="00D87FF9" w:rsidRDefault="00082B8D" w:rsidP="00D87FF9">
      <w:pPr>
        <w:pStyle w:val="ae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36790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Конкурс принимаются</w:t>
      </w:r>
      <w:r w:rsidR="00136790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законченные</w:t>
      </w:r>
      <w:r w:rsid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научно-исследовательские работы</w:t>
      </w:r>
      <w:r w:rsidR="00F8054E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по актуальной тематике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написанные индивидуально.</w:t>
      </w:r>
    </w:p>
    <w:p w14:paraId="182CF072" w14:textId="6E762D25" w:rsidR="00F73FF5" w:rsidRPr="00D87FF9" w:rsidRDefault="00F73FF5" w:rsidP="00D87FF9">
      <w:pPr>
        <w:pStyle w:val="ae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Организационный взнос для участников конкурса не предусмотрен.</w:t>
      </w:r>
    </w:p>
    <w:p w14:paraId="0F111165" w14:textId="77777777" w:rsidR="00E3771F" w:rsidRPr="00F34302" w:rsidRDefault="00E3771F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D50A36" w14:textId="77777777" w:rsidR="006C4653" w:rsidRPr="00F34302" w:rsidRDefault="00032110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II. РУКОВОДСТВО КОНКУРСОМ</w:t>
      </w:r>
    </w:p>
    <w:p w14:paraId="33F58E23" w14:textId="6B8755E0" w:rsidR="00462855" w:rsidRPr="00D87FF9" w:rsidRDefault="006C4653" w:rsidP="00D87FF9">
      <w:pPr>
        <w:pStyle w:val="ae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Общее руководство Конкурсом осущ</w:t>
      </w:r>
      <w:r w:rsidR="00386DED" w:rsidRPr="00D87FF9">
        <w:rPr>
          <w:rFonts w:ascii="Times New Roman" w:hAnsi="Times New Roman" w:cs="Times New Roman"/>
          <w:sz w:val="24"/>
          <w:szCs w:val="24"/>
          <w:lang w:val="ru-RU"/>
        </w:rPr>
        <w:t>ествляет орг</w:t>
      </w:r>
      <w:r w:rsidR="002F42F0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комитет, </w:t>
      </w:r>
      <w:r w:rsidR="00462855" w:rsidRPr="00D87FF9">
        <w:rPr>
          <w:rFonts w:ascii="Times New Roman" w:hAnsi="Times New Roman" w:cs="Times New Roman"/>
          <w:sz w:val="24"/>
          <w:szCs w:val="24"/>
          <w:lang w:val="ru-RU"/>
        </w:rPr>
        <w:t>в состав которого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855" w:rsidRPr="00D87FF9">
        <w:rPr>
          <w:rFonts w:ascii="Times New Roman" w:hAnsi="Times New Roman" w:cs="Times New Roman"/>
          <w:sz w:val="24"/>
          <w:szCs w:val="24"/>
          <w:lang w:val="ru-RU"/>
        </w:rPr>
        <w:t>входят председатель (проректор</w:t>
      </w:r>
      <w:r w:rsidR="00B640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C2D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40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855" w:rsidRPr="00D87FF9">
        <w:rPr>
          <w:rFonts w:ascii="Times New Roman" w:hAnsi="Times New Roman" w:cs="Times New Roman"/>
          <w:sz w:val="24"/>
          <w:szCs w:val="24"/>
          <w:lang w:val="ru-RU"/>
        </w:rPr>
        <w:t>зам</w:t>
      </w:r>
      <w:r w:rsidR="005B3581" w:rsidRPr="00D87FF9">
        <w:rPr>
          <w:rFonts w:ascii="Times New Roman" w:hAnsi="Times New Roman" w:cs="Times New Roman"/>
          <w:sz w:val="24"/>
          <w:szCs w:val="24"/>
          <w:lang w:val="ru-RU"/>
        </w:rPr>
        <w:t>еститель</w:t>
      </w:r>
      <w:r w:rsidR="00EC0087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председателя,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855" w:rsidRPr="00D87FF9">
        <w:rPr>
          <w:rFonts w:ascii="Times New Roman" w:hAnsi="Times New Roman" w:cs="Times New Roman"/>
          <w:sz w:val="24"/>
          <w:szCs w:val="24"/>
          <w:lang w:val="ru-RU"/>
        </w:rPr>
        <w:t>секретарь, члены оргкомитета из числа представителей экономического факультета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4EE" w:rsidRPr="00D87FF9">
        <w:rPr>
          <w:rFonts w:ascii="Times New Roman" w:hAnsi="Times New Roman" w:cs="Times New Roman"/>
          <w:sz w:val="24"/>
          <w:szCs w:val="24"/>
          <w:lang w:val="ru-RU"/>
        </w:rPr>
        <w:t>ФГБОУ ВО «</w:t>
      </w:r>
      <w:r w:rsidR="00B41608" w:rsidRPr="00D87FF9">
        <w:rPr>
          <w:rFonts w:ascii="Times New Roman" w:hAnsi="Times New Roman" w:cs="Times New Roman"/>
          <w:sz w:val="24"/>
          <w:szCs w:val="24"/>
          <w:lang w:val="ru-RU"/>
        </w:rPr>
        <w:t>ДонГУ</w:t>
      </w:r>
      <w:r w:rsidR="003D64EE" w:rsidRPr="00D87F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E7C2D" w:rsidRPr="00D87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62855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5AAA5B" w14:textId="73895CAC" w:rsidR="00682ADA" w:rsidRPr="00D87FF9" w:rsidRDefault="00462855" w:rsidP="00D87FF9">
      <w:pPr>
        <w:pStyle w:val="ae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Для оцен</w:t>
      </w:r>
      <w:r w:rsidR="001E7C2D" w:rsidRPr="00D87FF9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C2D" w:rsidRPr="00D87FF9">
        <w:rPr>
          <w:rFonts w:ascii="Times New Roman" w:hAnsi="Times New Roman" w:cs="Times New Roman"/>
          <w:sz w:val="24"/>
          <w:szCs w:val="24"/>
          <w:lang w:val="ru-RU"/>
        </w:rPr>
        <w:t>научных работ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конкурсная комиссия. В состав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комиссии входят научно-</w:t>
      </w:r>
      <w:r w:rsidR="006C590D" w:rsidRPr="00D87FF9">
        <w:rPr>
          <w:rFonts w:ascii="Times New Roman" w:hAnsi="Times New Roman" w:cs="Times New Roman"/>
          <w:sz w:val="24"/>
          <w:szCs w:val="24"/>
          <w:lang w:val="ru-RU"/>
        </w:rPr>
        <w:t>педагогические работники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4B8" w:rsidRPr="00D87FF9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организаций</w:t>
      </w:r>
      <w:r w:rsidR="006C590D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DDB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  <w:r w:rsidR="0000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4B8" w:rsidRPr="00D87F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других заинтересованных структур, общественных </w:t>
      </w:r>
      <w:proofErr w:type="gramStart"/>
      <w:r w:rsidRPr="00D87FF9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r w:rsidR="00216260" w:rsidRPr="00D87FF9">
        <w:rPr>
          <w:rFonts w:ascii="Times New Roman" w:hAnsi="Times New Roman" w:cs="Times New Roman"/>
          <w:sz w:val="24"/>
          <w:szCs w:val="24"/>
          <w:lang w:val="ru-RU"/>
        </w:rPr>
        <w:t>заций.</w:t>
      </w:r>
      <w:r w:rsidRPr="00D87FF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973A2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Председатель конкурсной комиссии </w:t>
      </w:r>
      <w:r w:rsidR="00E612F1" w:rsidRPr="00D87FF9">
        <w:rPr>
          <w:rFonts w:ascii="Times New Roman" w:hAnsi="Times New Roman" w:cs="Times New Roman"/>
          <w:sz w:val="24"/>
          <w:szCs w:val="24"/>
          <w:lang w:val="ru-RU"/>
        </w:rPr>
        <w:t>назначается из чис</w:t>
      </w:r>
      <w:r w:rsidR="00C54323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ла ведущих ученых </w:t>
      </w:r>
      <w:r w:rsidR="003D64EE" w:rsidRPr="00D87FF9">
        <w:rPr>
          <w:rFonts w:ascii="Times New Roman" w:hAnsi="Times New Roman" w:cs="Times New Roman"/>
          <w:sz w:val="24"/>
          <w:szCs w:val="24"/>
          <w:lang w:val="ru-RU"/>
        </w:rPr>
        <w:t>ФГБОУ ВО «</w:t>
      </w:r>
      <w:r w:rsidR="00B41608" w:rsidRPr="00D87FF9">
        <w:rPr>
          <w:rFonts w:ascii="Times New Roman" w:hAnsi="Times New Roman" w:cs="Times New Roman"/>
          <w:sz w:val="24"/>
          <w:szCs w:val="24"/>
          <w:lang w:val="ru-RU"/>
        </w:rPr>
        <w:t>ДонГУ</w:t>
      </w:r>
      <w:r w:rsidR="003D64EE" w:rsidRPr="00D87F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612F1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0156" w:rsidRPr="00D87FF9">
        <w:rPr>
          <w:rFonts w:ascii="Times New Roman" w:hAnsi="Times New Roman" w:cs="Times New Roman"/>
          <w:sz w:val="24"/>
          <w:szCs w:val="24"/>
          <w:lang w:val="ru-RU"/>
        </w:rPr>
        <w:t>Председатель имеет заместителя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156" w:rsidRPr="00D87F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C0087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ответственного</w:t>
      </w:r>
      <w:r w:rsidR="00D87FF9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156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секретаря комиссии. </w:t>
      </w:r>
    </w:p>
    <w:p w14:paraId="27465680" w14:textId="6843F944" w:rsidR="00462855" w:rsidRPr="00D87FF9" w:rsidRDefault="00462855" w:rsidP="00D87FF9">
      <w:pPr>
        <w:pStyle w:val="ae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FF9">
        <w:rPr>
          <w:rFonts w:ascii="Times New Roman" w:hAnsi="Times New Roman" w:cs="Times New Roman"/>
          <w:sz w:val="24"/>
          <w:szCs w:val="24"/>
          <w:lang w:val="ru-RU"/>
        </w:rPr>
        <w:t>Составы оргкомитета, конкурсной комисси</w:t>
      </w:r>
      <w:r w:rsidR="008C5034" w:rsidRPr="00D87FF9">
        <w:rPr>
          <w:rFonts w:ascii="Times New Roman" w:hAnsi="Times New Roman" w:cs="Times New Roman"/>
          <w:sz w:val="24"/>
          <w:szCs w:val="24"/>
          <w:lang w:val="ru-RU"/>
        </w:rPr>
        <w:t xml:space="preserve">и утверждаются приказом ректора </w:t>
      </w:r>
      <w:r w:rsidR="003D64EE" w:rsidRPr="00D87FF9">
        <w:rPr>
          <w:rFonts w:ascii="Times New Roman" w:hAnsi="Times New Roman" w:cs="Times New Roman"/>
          <w:sz w:val="24"/>
          <w:szCs w:val="24"/>
          <w:lang w:val="ru-RU"/>
        </w:rPr>
        <w:t>ФГБОУ ВО «</w:t>
      </w:r>
      <w:r w:rsidR="00B41608" w:rsidRPr="00D87FF9">
        <w:rPr>
          <w:rFonts w:ascii="Times New Roman" w:hAnsi="Times New Roman" w:cs="Times New Roman"/>
          <w:sz w:val="24"/>
          <w:szCs w:val="24"/>
          <w:lang w:val="ru-RU"/>
        </w:rPr>
        <w:t>ДонГУ</w:t>
      </w:r>
      <w:r w:rsidR="003D64EE" w:rsidRPr="00D87F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C5034" w:rsidRPr="00D87F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B5A9C0" w14:textId="77777777" w:rsidR="00EE6FCE" w:rsidRPr="00F34302" w:rsidRDefault="00EE6FCE" w:rsidP="00F3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18FF1A34" w14:textId="26020C31" w:rsidR="005E2F8A" w:rsidRPr="00F34302" w:rsidRDefault="00032110" w:rsidP="00F3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F3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III. ФУНКЦИИ ОРГКОМИТЕТА И</w:t>
      </w:r>
      <w:r w:rsidR="00D8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3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КОНКУРСНОЙ</w:t>
      </w:r>
      <w:r w:rsidR="00D8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3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КОМИССИИ</w:t>
      </w:r>
    </w:p>
    <w:p w14:paraId="0D9D032E" w14:textId="7F596FAD" w:rsidR="005E2F8A" w:rsidRPr="00DD11B3" w:rsidRDefault="00417179" w:rsidP="00DD11B3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Оргкомитет конкурса:</w:t>
      </w:r>
    </w:p>
    <w:p w14:paraId="5B8FAE5C" w14:textId="28FAC79A" w:rsidR="008E675F" w:rsidRPr="00DD11B3" w:rsidRDefault="008E675F" w:rsidP="00DD11B3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определяет квоту на количество работ, выдвигаемых образовательными организациями;</w:t>
      </w:r>
    </w:p>
    <w:p w14:paraId="436D4472" w14:textId="69042880" w:rsidR="00DD11B3" w:rsidRPr="00DD11B3" w:rsidRDefault="005E2F8A" w:rsidP="00DD11B3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осуществляет подготовку информационных писем, размещает инфо</w:t>
      </w:r>
      <w:r w:rsidR="00C54323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рмацию на сайте </w:t>
      </w:r>
      <w:r w:rsidR="003D64EE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ФГБОУ ВО «</w:t>
      </w:r>
      <w:r w:rsidR="00B41608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ДонГУ</w:t>
      </w:r>
      <w:r w:rsidR="003D64EE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957601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осуществляет рассылку по ОО ВО;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3220F788" w14:textId="0D34F37A" w:rsidR="00957601" w:rsidRPr="00DD11B3" w:rsidRDefault="00E77C94" w:rsidP="00DD11B3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организует </w:t>
      </w:r>
      <w:r w:rsidR="00957601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прием работ на конкурс;</w:t>
      </w:r>
    </w:p>
    <w:p w14:paraId="35C4FCC4" w14:textId="70CBA6EF" w:rsidR="00417179" w:rsidRPr="00DD11B3" w:rsidRDefault="00417179" w:rsidP="00DD11B3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обеспечивает своевременную передачу работ членам конкурсной комиссии;</w:t>
      </w:r>
    </w:p>
    <w:p w14:paraId="6121B54E" w14:textId="4FD0210D" w:rsidR="00417179" w:rsidRPr="00DD11B3" w:rsidRDefault="005E2F8A" w:rsidP="00DD11B3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составляет</w:t>
      </w:r>
      <w:r w:rsidR="00D87FF9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отчет</w:t>
      </w:r>
      <w:r w:rsidR="00D87FF9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="00D87FF9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итогах конкурса</w:t>
      </w:r>
      <w:r w:rsidR="00417179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информирует о его результатах участников.</w:t>
      </w:r>
    </w:p>
    <w:p w14:paraId="653563D3" w14:textId="0B913F16" w:rsidR="00417179" w:rsidRPr="00DD11B3" w:rsidRDefault="00417179" w:rsidP="00DD11B3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Конкурсная комиссия:</w:t>
      </w:r>
    </w:p>
    <w:p w14:paraId="4C438479" w14:textId="006AB03B" w:rsidR="009E326C" w:rsidRPr="00DD11B3" w:rsidRDefault="005702B2" w:rsidP="00DD11B3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формирует экспертную комисси</w:t>
      </w:r>
      <w:r w:rsidR="000E77BA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 по проверке и оцениванию</w:t>
      </w:r>
      <w:r w:rsidR="00D87FF9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конкурсн</w:t>
      </w:r>
      <w:r w:rsidR="00BC47D2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ых работ</w:t>
      </w: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 w:rsidR="009E326C"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53DE23C" w14:textId="0D38A28D" w:rsidR="00703800" w:rsidRPr="00DD11B3" w:rsidRDefault="00703800" w:rsidP="00DD11B3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осуществляет рассмотрение конкурсных работ; </w:t>
      </w:r>
    </w:p>
    <w:p w14:paraId="421CEE30" w14:textId="0EDCFF25" w:rsidR="00417179" w:rsidRPr="00DD11B3" w:rsidRDefault="00417179" w:rsidP="00DD11B3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11B3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 для </w:t>
      </w:r>
      <w:r w:rsidR="00360605" w:rsidRPr="00DD11B3">
        <w:rPr>
          <w:rFonts w:ascii="Times New Roman" w:hAnsi="Times New Roman" w:cs="Times New Roman"/>
          <w:sz w:val="24"/>
          <w:szCs w:val="24"/>
          <w:lang w:val="ru-RU"/>
        </w:rPr>
        <w:t>награждения дипломами победителя</w:t>
      </w:r>
      <w:r w:rsidR="009A2902" w:rsidRPr="00DD11B3">
        <w:rPr>
          <w:rFonts w:ascii="Times New Roman" w:hAnsi="Times New Roman" w:cs="Times New Roman"/>
          <w:sz w:val="24"/>
          <w:szCs w:val="24"/>
          <w:lang w:val="ru-RU"/>
        </w:rPr>
        <w:t>, лауреата</w:t>
      </w:r>
      <w:r w:rsidR="00D87FF9" w:rsidRPr="00DD1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902" w:rsidRPr="00DD11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D11B3">
        <w:rPr>
          <w:rFonts w:ascii="Times New Roman" w:hAnsi="Times New Roman" w:cs="Times New Roman"/>
          <w:sz w:val="24"/>
          <w:szCs w:val="24"/>
          <w:lang w:val="ru-RU"/>
        </w:rPr>
        <w:t>онкурса авторов н</w:t>
      </w:r>
      <w:r w:rsidR="00360605" w:rsidRPr="00DD11B3">
        <w:rPr>
          <w:rFonts w:ascii="Times New Roman" w:hAnsi="Times New Roman" w:cs="Times New Roman"/>
          <w:sz w:val="24"/>
          <w:szCs w:val="24"/>
          <w:lang w:val="ru-RU"/>
        </w:rPr>
        <w:t>аучных работ</w:t>
      </w:r>
      <w:r w:rsidRPr="00DD11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EA91D5" w14:textId="75B72A41" w:rsidR="00417179" w:rsidRPr="00DD11B3" w:rsidRDefault="00417179" w:rsidP="00DD11B3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1B3">
        <w:rPr>
          <w:rFonts w:ascii="Times New Roman" w:hAnsi="Times New Roman" w:cs="Times New Roman"/>
          <w:sz w:val="24"/>
          <w:szCs w:val="24"/>
          <w:lang w:val="ru-RU"/>
        </w:rPr>
        <w:t>направляет в</w:t>
      </w:r>
      <w:r w:rsidR="00AE0E2D" w:rsidRPr="00DD11B3">
        <w:rPr>
          <w:rFonts w:ascii="Times New Roman" w:hAnsi="Times New Roman" w:cs="Times New Roman"/>
          <w:sz w:val="24"/>
          <w:szCs w:val="24"/>
          <w:lang w:val="ru-RU"/>
        </w:rPr>
        <w:t xml:space="preserve"> оргкомитет Конкурса</w:t>
      </w:r>
      <w:r w:rsidR="00D87FF9" w:rsidRPr="00DD1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11B3">
        <w:rPr>
          <w:rFonts w:ascii="Times New Roman" w:hAnsi="Times New Roman" w:cs="Times New Roman"/>
          <w:sz w:val="24"/>
          <w:szCs w:val="24"/>
          <w:lang w:val="ru-RU"/>
        </w:rPr>
        <w:t>протокол заседания конкурсной комиссии.</w:t>
      </w:r>
    </w:p>
    <w:p w14:paraId="43E995E2" w14:textId="77777777" w:rsidR="00AD4D32" w:rsidRPr="00F34302" w:rsidRDefault="00AD4D32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27E287" w14:textId="77777777" w:rsidR="006C4653" w:rsidRPr="00F34302" w:rsidRDefault="00415C64" w:rsidP="00F3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F3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ІV. ПОРЯДОК ПРОВЕДЕНИЯ КОНКУРСА</w:t>
      </w:r>
    </w:p>
    <w:p w14:paraId="5F4BC140" w14:textId="042B45E9" w:rsidR="00F83B55" w:rsidRPr="003013BA" w:rsidRDefault="00F83B55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3BA">
        <w:rPr>
          <w:rFonts w:ascii="Times New Roman" w:hAnsi="Times New Roman" w:cs="Times New Roman"/>
          <w:sz w:val="24"/>
          <w:szCs w:val="24"/>
          <w:lang w:val="ru-RU"/>
        </w:rPr>
        <w:t xml:space="preserve">Сроки </w:t>
      </w:r>
      <w:r w:rsidR="0063306E" w:rsidRPr="003013B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Конкурса </w:t>
      </w:r>
      <w:r w:rsidR="00CA31C7" w:rsidRPr="003013BA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</w:t>
      </w:r>
      <w:r w:rsidR="00645BBA" w:rsidRPr="003013BA">
        <w:rPr>
          <w:rFonts w:ascii="Times New Roman" w:hAnsi="Times New Roman" w:cs="Times New Roman"/>
          <w:sz w:val="24"/>
          <w:szCs w:val="24"/>
          <w:lang w:val="ru-RU"/>
        </w:rPr>
        <w:t>экономическим факультетом</w:t>
      </w:r>
      <w:r w:rsidR="00D87FF9" w:rsidRPr="00301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3BA">
        <w:rPr>
          <w:rFonts w:ascii="Times New Roman" w:hAnsi="Times New Roman" w:cs="Times New Roman"/>
          <w:sz w:val="24"/>
          <w:szCs w:val="24"/>
          <w:lang w:val="ru-RU"/>
        </w:rPr>
        <w:t xml:space="preserve">и утверждаются приказом </w:t>
      </w:r>
      <w:r w:rsidR="003013BA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3013BA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ФГБОУ ВО «ДонГУ»</w:t>
      </w:r>
      <w:r w:rsidRPr="003013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419A00" w14:textId="400F662F" w:rsidR="00FD77EE" w:rsidRPr="003013BA" w:rsidRDefault="00FD77EE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Информация о проведении</w:t>
      </w:r>
      <w:r w:rsid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Конкурса</w:t>
      </w:r>
      <w:r w:rsidR="00D87FF9"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</w:t>
      </w:r>
      <w:r w:rsidR="00C54323"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мещается на сайте </w:t>
      </w:r>
      <w:r w:rsidR="003013BA" w:rsidRPr="00DD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ФГБОУ ВО «ДонГУ»</w:t>
      </w:r>
      <w:r w:rsidR="000C5630"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(портал «Наука») </w:t>
      </w:r>
      <w:r w:rsidR="000C1FB2" w:rsidRPr="003013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http://science.donnu.ru/.</w:t>
      </w:r>
    </w:p>
    <w:p w14:paraId="07BDE578" w14:textId="62739908" w:rsidR="000C1FB2" w:rsidRPr="003013BA" w:rsidRDefault="000C1FB2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Квоту</w:t>
      </w:r>
      <w:r w:rsidR="00D87FF9"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количество работ, выдвигаемых на</w:t>
      </w:r>
      <w:r w:rsidR="00D87FF9"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конкурс, определяет</w:t>
      </w:r>
      <w:r w:rsid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оргкомитет</w:t>
      </w:r>
      <w:r w:rsidR="00D87FF9"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Конкурса.</w:t>
      </w:r>
    </w:p>
    <w:p w14:paraId="1B18DCA0" w14:textId="5A618D2D" w:rsidR="00AD4D32" w:rsidRPr="003013BA" w:rsidRDefault="00FC2464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013BA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образовательные организации направляют</w:t>
      </w:r>
      <w:r w:rsidR="00D87FF9" w:rsidRPr="00301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3BA">
        <w:rPr>
          <w:rFonts w:ascii="Times New Roman" w:hAnsi="Times New Roman" w:cs="Times New Roman"/>
          <w:sz w:val="24"/>
          <w:szCs w:val="24"/>
          <w:lang w:val="ru-RU"/>
        </w:rPr>
        <w:t>научные работы на электронный адрес организатора Конкурса (&lt;kf.international_economy@donnu.ru&gt;)</w:t>
      </w:r>
      <w:r w:rsidR="00CA31C7" w:rsidRPr="003013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D4AA29" w14:textId="533C519B" w:rsidR="0010237B" w:rsidRPr="003013BA" w:rsidRDefault="003013BA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7B2B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конкурсной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7B2B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 распределяет работы между членами </w:t>
      </w:r>
      <w:r w:rsidR="00A14872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экспертной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7B2B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 в соответствии с тематикой работ и</w:t>
      </w:r>
      <w:r w:rsidR="00D53CC7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специализацией членов комиссии.</w:t>
      </w:r>
      <w:r w:rsidR="00597B2B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090BE0A" w14:textId="202A70DC" w:rsidR="00822838" w:rsidRPr="003013BA" w:rsidRDefault="0010237B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Экспертная комиссия осуществляют проверку работ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</w:t>
      </w:r>
      <w:r w:rsidR="00F84C08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ериями оценки конкурсных работ, разр</w:t>
      </w:r>
      <w:r w:rsidR="00B3665C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аботанными конкурсной комиссией</w:t>
      </w:r>
      <w:r w:rsidR="001303FC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6330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(приложение 4).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BD742A0" w14:textId="2E16F963" w:rsidR="0040703E" w:rsidRPr="003013BA" w:rsidRDefault="0010237B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Работы, написанные под руководством членов конкурсной и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14872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экспертной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комиссий, проходят рецензирование в других образовательных организациях.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C23C86B" w14:textId="2E9AFA71" w:rsidR="00662A51" w:rsidRPr="003013BA" w:rsidRDefault="00AD4D32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Подведение итогов Конкурса пр</w:t>
      </w:r>
      <w:r w:rsidR="00AE0E2D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оводится</w:t>
      </w:r>
      <w:r w:rsidR="0029691C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0E2D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конкурсной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 при условии присутстви</w:t>
      </w:r>
      <w:r w:rsidR="00AE0E2D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на заседании не менее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0E2D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40E7F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состава 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её членов. Результаты оформляются</w:t>
      </w:r>
      <w:r w:rsidR="00E40E7F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протоколом и представляются в о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ргкомитет Конкурса</w:t>
      </w:r>
      <w:r w:rsidR="0040703E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CC97FA" w14:textId="675EC671" w:rsidR="00662A51" w:rsidRPr="003013BA" w:rsidRDefault="00AD4D32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Победители определяются на основе с</w:t>
      </w:r>
      <w:r w:rsidR="00E40E7F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редней оценки, выставленной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40E7F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членами</w:t>
      </w:r>
      <w:r w:rsidR="007E031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</w:t>
      </w:r>
      <w:r w:rsidR="00662A51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40E7F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комиссии. </w:t>
      </w:r>
    </w:p>
    <w:p w14:paraId="2AEF02E6" w14:textId="64AE27E8" w:rsidR="00CC6A70" w:rsidRPr="003013BA" w:rsidRDefault="00AD4D32" w:rsidP="003013BA">
      <w:pPr>
        <w:pStyle w:val="ae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две и более работы, претендующие на призовое место, получили одинаковую среднюю оценку, окончательное решение принимается в результа</w:t>
      </w:r>
      <w:r w:rsidR="00FD5C97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 голосования членов</w:t>
      </w:r>
      <w:r w:rsidR="00D87FF9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939B7"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конкурсной 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 простым большинством голосов. </w:t>
      </w:r>
    </w:p>
    <w:p w14:paraId="2E4F0A6C" w14:textId="171465EB" w:rsidR="00F850E8" w:rsidRPr="003013BA" w:rsidRDefault="00F850E8" w:rsidP="003013BA">
      <w:pPr>
        <w:pStyle w:val="a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победителей</w:t>
      </w:r>
      <w:r w:rsidR="00D31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лауреатов</w:t>
      </w:r>
      <w:r w:rsidRPr="003013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определяется на заключительном заседании конкурсной комиссии.</w:t>
      </w:r>
    </w:p>
    <w:p w14:paraId="294F950C" w14:textId="77777777" w:rsidR="00112881" w:rsidRPr="00F34302" w:rsidRDefault="00112881" w:rsidP="00F3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15AF98" w14:textId="77777777" w:rsidR="00112881" w:rsidRPr="00F34302" w:rsidRDefault="00112881" w:rsidP="00F3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34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V. </w:t>
      </w:r>
      <w:r w:rsidR="00415C64" w:rsidRPr="00F34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НАГРАЖДЕНИЕ ПОБЕДИТЕЛЕЙ И ЛАУРЕАТОВ КОНКУРСА</w:t>
      </w:r>
    </w:p>
    <w:p w14:paraId="73FE49EF" w14:textId="5B70EC49" w:rsidR="00473E29" w:rsidRPr="00E82662" w:rsidRDefault="00F850E8" w:rsidP="00CB0CD2">
      <w:pPr>
        <w:pStyle w:val="ae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Победители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 награждаются дипломами</w:t>
      </w:r>
      <w:r w:rsidR="00473E2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</w:t>
      </w:r>
      <w:r w:rsidR="00C301E6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73E2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</w:t>
      </w:r>
      <w:r w:rsidR="005E0DD5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="00C301E6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73E2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III </w:t>
      </w:r>
      <w:r w:rsidR="00C301E6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степеней.</w:t>
      </w:r>
    </w:p>
    <w:p w14:paraId="7D674F6E" w14:textId="03C06F34" w:rsidR="00A51D7B" w:rsidRPr="00E82662" w:rsidRDefault="00872B1D" w:rsidP="00CB0CD2">
      <w:pPr>
        <w:pStyle w:val="ae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Помимо победителей Конкурса</w:t>
      </w:r>
      <w:r w:rsidR="008D181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4D32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быть определены лауреаты Конкурса, </w:t>
      </w:r>
      <w:r w:rsidR="00A5488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</w:t>
      </w:r>
      <w:r w:rsidR="006978B8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на</w:t>
      </w:r>
      <w:r w:rsidR="00C301E6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граждаются </w:t>
      </w:r>
      <w:r w:rsidR="00B44EB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дипломами лауреата – </w:t>
      </w:r>
      <w:r w:rsidR="00B44EB1" w:rsidRPr="00E82662">
        <w:rPr>
          <w:rFonts w:ascii="Times New Roman" w:hAnsi="Times New Roman" w:cs="Times New Roman"/>
          <w:sz w:val="24"/>
          <w:szCs w:val="24"/>
          <w:lang w:val="ru-RU"/>
        </w:rPr>
        <w:t>участники, которые не являются победителями, но их работы были достойны внимания членов конкурсной комиссии.</w:t>
      </w:r>
    </w:p>
    <w:p w14:paraId="7F5F27AB" w14:textId="67D87369" w:rsidR="009A2902" w:rsidRPr="00E82662" w:rsidRDefault="00AD4D32" w:rsidP="00CB0CD2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победителях и лауреатах Конкурса фи</w:t>
      </w:r>
      <w:r w:rsidR="00A5488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ксируется в протоколе конкурсной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комиссии. Протокол подписывается председа</w:t>
      </w:r>
      <w:r w:rsidR="00A5488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телем</w:t>
      </w:r>
      <w:r w:rsidR="009A2902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комиссии.</w:t>
      </w:r>
    </w:p>
    <w:p w14:paraId="0081BCF1" w14:textId="78AEF045" w:rsidR="00A97BCF" w:rsidRPr="00E82662" w:rsidRDefault="00492523" w:rsidP="00CB0CD2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Итоги конкурса утверждаются</w:t>
      </w:r>
      <w:r w:rsidR="00C54323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приказом ректора </w:t>
      </w:r>
      <w:bookmarkStart w:id="1" w:name="_Hlk144727703"/>
      <w:r w:rsidR="003D64EE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ФГБОУ</w:t>
      </w:r>
      <w:bookmarkEnd w:id="1"/>
      <w:r w:rsidR="003D64EE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«</w:t>
      </w:r>
      <w:r w:rsidR="00B41608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ДонГУ</w:t>
      </w:r>
      <w:r w:rsidR="003D64EE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C3A19BC" w14:textId="39E94D17" w:rsidR="00695597" w:rsidRPr="00E82662" w:rsidRDefault="00695597" w:rsidP="00CB0CD2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победи</w:t>
      </w:r>
      <w:r w:rsidR="005D42F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телей и лауреатов Конкурса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</w:t>
      </w:r>
      <w:r w:rsidR="005D42F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щается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948F4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в сети Интернет по адресу: </w:t>
      </w:r>
      <w:hyperlink r:id="rId6" w:history="1">
        <w:r w:rsidR="00A948F4" w:rsidRPr="00E82662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http://science.donnu.ru/category/events/conference/</w:t>
        </w:r>
      </w:hyperlink>
      <w:r w:rsidR="00C94B07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</w:t>
      </w:r>
      <w:r w:rsidR="005D42F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ортал «Наука </w:t>
      </w:r>
      <w:r w:rsidR="007E5084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B41608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онГ</w:t>
      </w:r>
      <w:r w:rsidR="007E5084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D42F1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F9ECE8" w14:textId="527D939D" w:rsidR="00263F57" w:rsidRPr="00E82662" w:rsidRDefault="00A97BCF" w:rsidP="00CB0CD2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электронной почте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всем участникам Конкурса рассылаются</w:t>
      </w:r>
      <w:r w:rsidR="003013BA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</w:t>
      </w:r>
      <w:r w:rsidR="009A2902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фикаты;</w:t>
      </w:r>
      <w:r w:rsidR="00216260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победителям и лауреатам Конкурса – </w:t>
      </w:r>
      <w:r w:rsidR="00C301E6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дипломы,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32430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учным руководителям победител</w:t>
      </w:r>
      <w:r w:rsidR="00216260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 Конкурса</w:t>
      </w:r>
      <w:r w:rsidR="00D87FF9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6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объявить </w:t>
      </w:r>
      <w:r w:rsidR="00216260"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благодар</w:t>
      </w:r>
      <w:r w:rsidR="004446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ность. </w:t>
      </w:r>
    </w:p>
    <w:p w14:paraId="2E025AAF" w14:textId="3583F907" w:rsidR="00216260" w:rsidRPr="00E82662" w:rsidRDefault="00216260" w:rsidP="00CB0CD2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представлению председателя конкурсной комиссии члены конкурсной комиссии могут награждаться благодарственными письмами.</w:t>
      </w:r>
    </w:p>
    <w:p w14:paraId="2B5DB7F7" w14:textId="4F939885" w:rsidR="00473E29" w:rsidRPr="00E82662" w:rsidRDefault="00473E29" w:rsidP="00CB0CD2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Наградные документы и сертификаты подписываются председателем оргкомитета Конкурса.</w:t>
      </w:r>
    </w:p>
    <w:p w14:paraId="45674C65" w14:textId="6D10971F" w:rsidR="00216260" w:rsidRPr="00F34302" w:rsidRDefault="003013BA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14:paraId="26EA8FBA" w14:textId="77777777" w:rsidR="006C4653" w:rsidRPr="00F34302" w:rsidRDefault="008C1834" w:rsidP="00F343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VІ. ПОРЯДОК ПРЕДСТАВЛЕНИЯ РАБОТ НА КОНКУРС</w:t>
      </w:r>
    </w:p>
    <w:p w14:paraId="0F98AA3D" w14:textId="46A52FE9" w:rsidR="006C4653" w:rsidRPr="00C44AE9" w:rsidRDefault="00455A65" w:rsidP="00C44AE9">
      <w:pPr>
        <w:pStyle w:val="ae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образовательные организации направляют на электронн</w:t>
      </w:r>
      <w:r w:rsidR="004A4624" w:rsidRPr="00C44AE9">
        <w:rPr>
          <w:rFonts w:ascii="Times New Roman" w:hAnsi="Times New Roman" w:cs="Times New Roman"/>
          <w:sz w:val="24"/>
          <w:szCs w:val="24"/>
          <w:lang w:val="ru-RU"/>
        </w:rPr>
        <w:t>ый адрес организатора Конкурса научную работу</w:t>
      </w:r>
      <w:r w:rsidR="00D87FF9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4624" w:rsidRPr="00C44AE9">
        <w:rPr>
          <w:rFonts w:ascii="Times New Roman" w:hAnsi="Times New Roman" w:cs="Times New Roman"/>
          <w:sz w:val="24"/>
          <w:szCs w:val="24"/>
          <w:lang w:val="ru-RU"/>
        </w:rPr>
        <w:t>в формате .</w:t>
      </w:r>
      <w:proofErr w:type="spellStart"/>
      <w:r w:rsidR="004A4624" w:rsidRPr="00C44AE9">
        <w:rPr>
          <w:rFonts w:ascii="Times New Roman" w:hAnsi="Times New Roman" w:cs="Times New Roman"/>
          <w:sz w:val="24"/>
          <w:szCs w:val="24"/>
          <w:lang w:val="ru-RU"/>
        </w:rPr>
        <w:t>doc</w:t>
      </w:r>
      <w:proofErr w:type="spellEnd"/>
      <w:r w:rsidR="004B1798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355C" w:rsidRPr="00C44AE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B1798" w:rsidRPr="00C44AE9">
        <w:rPr>
          <w:rFonts w:ascii="Times New Roman" w:hAnsi="Times New Roman" w:cs="Times New Roman"/>
          <w:sz w:val="24"/>
          <w:szCs w:val="24"/>
          <w:lang w:val="ru-RU"/>
        </w:rPr>
        <w:t>docх</w:t>
      </w:r>
      <w:proofErr w:type="spellEnd"/>
      <w:r w:rsidR="004B1798" w:rsidRPr="00C44A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C7AD90" w14:textId="2E4CC326" w:rsidR="004A4624" w:rsidRPr="00C44AE9" w:rsidRDefault="004A4624" w:rsidP="00C44AE9">
      <w:pPr>
        <w:pStyle w:val="ae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lastRenderedPageBreak/>
        <w:t>К научной работе должны быть приложены скан-копии следующих документов:</w:t>
      </w:r>
    </w:p>
    <w:p w14:paraId="7D5A717C" w14:textId="5098A7A2" w:rsidR="00CF3B57" w:rsidRPr="00C44AE9" w:rsidRDefault="00CF3B57" w:rsidP="00C44AE9">
      <w:pPr>
        <w:pStyle w:val="ae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сведения об авторе и научном руководителе ко</w:t>
      </w:r>
      <w:r w:rsidR="00074905" w:rsidRPr="00C44AE9">
        <w:rPr>
          <w:rFonts w:ascii="Times New Roman" w:hAnsi="Times New Roman" w:cs="Times New Roman"/>
          <w:sz w:val="24"/>
          <w:szCs w:val="24"/>
          <w:lang w:val="ru-RU"/>
        </w:rPr>
        <w:t>нкурсной работы (приложение 1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1C08BC6" w14:textId="7506A927" w:rsidR="00A64D11" w:rsidRPr="00C44AE9" w:rsidRDefault="004A4624" w:rsidP="00C44AE9">
      <w:pPr>
        <w:pStyle w:val="ae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  <w:r w:rsidR="004B1798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074905" w:rsidRPr="00C44AE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64D11" w:rsidRPr="00C44AE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22BEE9CC" w14:textId="53E98709" w:rsidR="004E3604" w:rsidRPr="00C44AE9" w:rsidRDefault="00A64D11" w:rsidP="00C44AE9">
      <w:pPr>
        <w:pStyle w:val="ae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отчет о проверке в системе «Антиплагиат»</w:t>
      </w:r>
      <w:r w:rsidR="0055355C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55355C" w:rsidRPr="00C44A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ru-RU"/>
        </w:rPr>
        <w:t>(https://www.antiplagiat.ru)</w:t>
      </w:r>
      <w:r w:rsidRPr="00C44A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ru-RU"/>
        </w:rPr>
        <w:t>,</w:t>
      </w:r>
      <w:r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заверенный научным руководителем.</w:t>
      </w:r>
      <w:r w:rsidR="0055355C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Работы студентов</w:t>
      </w:r>
      <w:r w:rsidR="00D87FF9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55355C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должны содержать более 70% оригинального текста. </w:t>
      </w:r>
    </w:p>
    <w:p w14:paraId="111BF9CC" w14:textId="782E6E28" w:rsidR="00A93CEE" w:rsidRPr="00C44AE9" w:rsidRDefault="00A93CEE" w:rsidP="00C44AE9">
      <w:pPr>
        <w:pStyle w:val="ae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письмо, подписанное ректором (проректором по научной работе) о выдвижении научной работы на</w:t>
      </w:r>
      <w:r w:rsidR="00D87FF9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конкурс решением Ученого совета </w:t>
      </w:r>
      <w:r w:rsidR="00B41608" w:rsidRPr="00C44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ФГБОУ</w:t>
      </w:r>
      <w:r w:rsidR="00B41608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4A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D87FF9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>советом факультета.</w:t>
      </w:r>
    </w:p>
    <w:p w14:paraId="794AD3E8" w14:textId="0D167B24" w:rsidR="006C4653" w:rsidRPr="00C44AE9" w:rsidRDefault="006C4653" w:rsidP="00C44AE9">
      <w:pPr>
        <w:pStyle w:val="ae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Научные работы оформляются в соответствии со следующими требованиями:</w:t>
      </w:r>
    </w:p>
    <w:p w14:paraId="46B07274" w14:textId="1E59F5FC" w:rsidR="006C4653" w:rsidRPr="00C44AE9" w:rsidRDefault="006C4653" w:rsidP="00C44A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текст печатается шрифтом Times New </w:t>
      </w:r>
      <w:proofErr w:type="spellStart"/>
      <w:r w:rsidRPr="00C44AE9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Pr="00C44AE9">
        <w:rPr>
          <w:rFonts w:ascii="Times New Roman" w:hAnsi="Times New Roman" w:cs="Times New Roman"/>
          <w:sz w:val="24"/>
          <w:szCs w:val="24"/>
          <w:lang w:val="ru-RU"/>
        </w:rPr>
        <w:t>, межстрочный интервал 1.5, кегль 14, лист формата А4;</w:t>
      </w:r>
    </w:p>
    <w:p w14:paraId="7A2399B0" w14:textId="08383A2F" w:rsidR="006C4653" w:rsidRPr="00C44AE9" w:rsidRDefault="006C4653" w:rsidP="00C44A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объем сброшюрованной работы не должен превышать 30 страниц, включая список литературы, без учета приложений;</w:t>
      </w:r>
    </w:p>
    <w:p w14:paraId="42CBF511" w14:textId="1ED527BD" w:rsidR="006C4653" w:rsidRPr="00C44AE9" w:rsidRDefault="006C4653" w:rsidP="00C44A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работа должна иметь название и план, список использованной литературы; </w:t>
      </w:r>
    </w:p>
    <w:p w14:paraId="25855808" w14:textId="3E7C40EF" w:rsidR="006C4653" w:rsidRPr="00C44AE9" w:rsidRDefault="006C4653" w:rsidP="00C44A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чертежи и иллюстрации, прилагаемые</w:t>
      </w:r>
      <w:r w:rsidR="00D87FF9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>к работе, должны быть</w:t>
      </w:r>
      <w:r w:rsidR="007B713F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>скомпонованы на листе формата</w:t>
      </w:r>
      <w:r w:rsidR="00D87FF9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AE9">
        <w:rPr>
          <w:rFonts w:ascii="Times New Roman" w:hAnsi="Times New Roman" w:cs="Times New Roman"/>
          <w:sz w:val="24"/>
          <w:szCs w:val="24"/>
          <w:lang w:val="ru-RU"/>
        </w:rPr>
        <w:t>А4.</w:t>
      </w:r>
    </w:p>
    <w:p w14:paraId="1199A8E3" w14:textId="5D9C1561" w:rsidR="006C4653" w:rsidRPr="00C44AE9" w:rsidRDefault="006C4653" w:rsidP="00C44A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 титульном листе указываются</w:t>
      </w:r>
      <w:r w:rsidR="007B713F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названия образовательной организации, </w:t>
      </w:r>
      <w:r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название работы, Ф.И.О. автора и научн</w:t>
      </w:r>
      <w:r w:rsidR="00074905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ого руководителя</w:t>
      </w:r>
      <w:r w:rsidR="0056642C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ученое звание, степень </w:t>
      </w:r>
      <w:r w:rsidR="00074905"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(приложение 3).</w:t>
      </w:r>
    </w:p>
    <w:p w14:paraId="4EF0B620" w14:textId="33FEAFFC" w:rsidR="00B07633" w:rsidRPr="00C44AE9" w:rsidRDefault="00BB669C" w:rsidP="00C44AE9">
      <w:pPr>
        <w:pStyle w:val="ae"/>
        <w:numPr>
          <w:ilvl w:val="1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C4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Работы представляются на русском языке.</w:t>
      </w:r>
    </w:p>
    <w:p w14:paraId="0387C32B" w14:textId="5B941CB6" w:rsidR="00252FA2" w:rsidRPr="00C44AE9" w:rsidRDefault="006C4653" w:rsidP="00C44AE9">
      <w:pPr>
        <w:pStyle w:val="ae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AE9">
        <w:rPr>
          <w:rFonts w:ascii="Times New Roman" w:hAnsi="Times New Roman" w:cs="Times New Roman"/>
          <w:sz w:val="24"/>
          <w:szCs w:val="24"/>
          <w:lang w:val="ru-RU"/>
        </w:rPr>
        <w:t>Научные работы, представленные с нарушением настоящих требований, конкурсная комиссия имеет право отклонить от участия в конкурсе и вернуть</w:t>
      </w:r>
      <w:r w:rsidR="00150758" w:rsidRPr="00C44AE9">
        <w:rPr>
          <w:rFonts w:ascii="Times New Roman" w:hAnsi="Times New Roman" w:cs="Times New Roman"/>
          <w:sz w:val="24"/>
          <w:szCs w:val="24"/>
          <w:lang w:val="ru-RU"/>
        </w:rPr>
        <w:t xml:space="preserve"> автору (с указанием причин). </w:t>
      </w:r>
    </w:p>
    <w:p w14:paraId="0A56FE6C" w14:textId="77777777" w:rsidR="006707C0" w:rsidRPr="00F34302" w:rsidRDefault="006707C0" w:rsidP="00F3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6B38BF" w14:textId="77777777" w:rsidR="005F7CAB" w:rsidRPr="00F34302" w:rsidRDefault="005F7CAB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B7079F" w14:textId="77777777" w:rsidR="006261C7" w:rsidRPr="00F34302" w:rsidRDefault="006261C7" w:rsidP="00F3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8AC335A" w14:textId="77777777" w:rsidR="006707C0" w:rsidRPr="00F34302" w:rsidRDefault="006707C0" w:rsidP="00F3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13B06AD" w14:textId="77777777" w:rsidR="006707C0" w:rsidRPr="00F34302" w:rsidRDefault="006707C0" w:rsidP="00F3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07BBB71" w14:textId="77777777" w:rsidR="006707C0" w:rsidRPr="00F34302" w:rsidRDefault="006707C0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D2B86B" w14:textId="77777777" w:rsidR="006707C0" w:rsidRPr="00F34302" w:rsidRDefault="006707C0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FF9A20E" w14:textId="77777777" w:rsidR="006707C0" w:rsidRPr="00F34302" w:rsidRDefault="006707C0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6CAF456" w14:textId="77777777" w:rsidR="006707C0" w:rsidRPr="00F34302" w:rsidRDefault="006707C0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30C6DD2" w14:textId="77777777" w:rsidR="006707C0" w:rsidRPr="00F34302" w:rsidRDefault="006707C0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EDDDE51" w14:textId="77777777" w:rsidR="006707C0" w:rsidRPr="00F34302" w:rsidRDefault="006707C0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0A698C7" w14:textId="77777777" w:rsidR="00E3771F" w:rsidRPr="00F34302" w:rsidRDefault="00E3771F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23FCB7C" w14:textId="77777777" w:rsidR="00E3771F" w:rsidRPr="00F34302" w:rsidRDefault="00E3771F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46E0892" w14:textId="77777777" w:rsidR="00E3771F" w:rsidRPr="00F34302" w:rsidRDefault="00E3771F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4BAF8A" w14:textId="77777777" w:rsidR="00E3771F" w:rsidRPr="00F34302" w:rsidRDefault="00E3771F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E9A448F" w14:textId="77777777" w:rsidR="004E3604" w:rsidRDefault="004E3604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B8870E2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DA89956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B68A85B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E2A0C7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A7570B3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88655B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CB1A95B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AE08192" w14:textId="77777777" w:rsidR="0021482D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9C9C64" w14:textId="77777777" w:rsidR="0021482D" w:rsidRPr="00F34302" w:rsidRDefault="0021482D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F44EC80" w14:textId="77777777" w:rsidR="00AC7B60" w:rsidRPr="00F34302" w:rsidRDefault="00AC7B60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7B2441" w14:textId="77777777" w:rsidR="00F54D8F" w:rsidRDefault="00F54D8F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5EFCCEC" w14:textId="3E3CB867" w:rsidR="00AC7B60" w:rsidRPr="00F34302" w:rsidRDefault="00AC7B60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14:paraId="1B95591F" w14:textId="77777777" w:rsidR="00AC7B60" w:rsidRPr="00F34302" w:rsidRDefault="00AC7B60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К Положению о Конкурсе</w:t>
      </w:r>
    </w:p>
    <w:p w14:paraId="4B88B681" w14:textId="77777777" w:rsidR="00AC7B60" w:rsidRPr="00F34302" w:rsidRDefault="00AC7B60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CE4E33" w14:textId="77777777" w:rsidR="00014645" w:rsidRPr="00F34302" w:rsidRDefault="00CF74C1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</w:p>
    <w:p w14:paraId="439AE47A" w14:textId="77777777" w:rsidR="00CF74C1" w:rsidRPr="00F34302" w:rsidRDefault="00CF74C1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3BF004" w14:textId="2390BAD7" w:rsidR="00CF74C1" w:rsidRPr="00F34302" w:rsidRDefault="00CF74C1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r w:rsidR="00D8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авторе и научном руководителе конкурсной</w:t>
      </w:r>
      <w:r w:rsidR="00D87F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14:paraId="1E739F2C" w14:textId="77777777" w:rsidR="00CF74C1" w:rsidRPr="00F34302" w:rsidRDefault="00CF74C1" w:rsidP="00F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b/>
          <w:sz w:val="24"/>
          <w:szCs w:val="24"/>
          <w:lang w:val="ru-RU"/>
        </w:rPr>
        <w:t>«________________________________»</w:t>
      </w:r>
    </w:p>
    <w:p w14:paraId="54AE2D08" w14:textId="77777777" w:rsidR="00CF74C1" w:rsidRPr="00F34302" w:rsidRDefault="00CF74C1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4C44" w:rsidRPr="00F3430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34302">
        <w:rPr>
          <w:rFonts w:ascii="Times New Roman" w:hAnsi="Times New Roman" w:cs="Times New Roman"/>
          <w:sz w:val="24"/>
          <w:szCs w:val="24"/>
          <w:lang w:val="ru-RU"/>
        </w:rPr>
        <w:t>ема работы</w:t>
      </w: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5146"/>
        <w:gridCol w:w="4499"/>
      </w:tblGrid>
      <w:tr w:rsidR="00CF74C1" w:rsidRPr="00F34302" w14:paraId="2DC186A3" w14:textId="77777777" w:rsidTr="00CF74C1">
        <w:trPr>
          <w:trHeight w:val="352"/>
        </w:trPr>
        <w:tc>
          <w:tcPr>
            <w:tcW w:w="9648" w:type="dxa"/>
            <w:gridSpan w:val="2"/>
          </w:tcPr>
          <w:p w14:paraId="390261C6" w14:textId="711F0B5B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="0030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Научный руководитель</w:t>
            </w:r>
          </w:p>
          <w:p w14:paraId="2B6DC8EA" w14:textId="77777777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74C1" w:rsidRPr="00F34302" w14:paraId="10F290F1" w14:textId="77777777" w:rsidTr="00CF74C1">
        <w:tc>
          <w:tcPr>
            <w:tcW w:w="5148" w:type="dxa"/>
            <w:hideMark/>
          </w:tcPr>
          <w:p w14:paraId="7456D595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Фамилия________________________</w:t>
            </w:r>
          </w:p>
        </w:tc>
        <w:tc>
          <w:tcPr>
            <w:tcW w:w="4500" w:type="dxa"/>
            <w:hideMark/>
          </w:tcPr>
          <w:p w14:paraId="424CA213" w14:textId="4D42363E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Фамилия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</w:tc>
      </w:tr>
      <w:tr w:rsidR="00CF74C1" w:rsidRPr="00F34302" w14:paraId="4A29F6AA" w14:textId="77777777" w:rsidTr="00CF74C1">
        <w:tc>
          <w:tcPr>
            <w:tcW w:w="5148" w:type="dxa"/>
            <w:hideMark/>
          </w:tcPr>
          <w:p w14:paraId="44AF1F74" w14:textId="133DDA18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Имя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 ___________________</w:t>
            </w:r>
          </w:p>
        </w:tc>
        <w:tc>
          <w:tcPr>
            <w:tcW w:w="4500" w:type="dxa"/>
            <w:hideMark/>
          </w:tcPr>
          <w:p w14:paraId="0D567DEF" w14:textId="485C9219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Имя (полностью)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</w:tc>
      </w:tr>
      <w:tr w:rsidR="00CF74C1" w:rsidRPr="00F34302" w14:paraId="591D2F73" w14:textId="77777777" w:rsidTr="00CF74C1">
        <w:trPr>
          <w:trHeight w:val="265"/>
        </w:trPr>
        <w:tc>
          <w:tcPr>
            <w:tcW w:w="5148" w:type="dxa"/>
            <w:hideMark/>
          </w:tcPr>
          <w:p w14:paraId="46E8C47B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3.Отчество (полностью)_____________</w:t>
            </w:r>
          </w:p>
        </w:tc>
        <w:tc>
          <w:tcPr>
            <w:tcW w:w="4500" w:type="dxa"/>
            <w:hideMark/>
          </w:tcPr>
          <w:p w14:paraId="6AC66BA9" w14:textId="582A24E2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Отчество (полностью)</w:t>
            </w:r>
            <w:r w:rsidR="0030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</w:tc>
      </w:tr>
      <w:tr w:rsidR="00CF74C1" w:rsidRPr="00F34302" w14:paraId="272301F7" w14:textId="77777777" w:rsidTr="00CF74C1">
        <w:trPr>
          <w:trHeight w:val="1095"/>
        </w:trPr>
        <w:tc>
          <w:tcPr>
            <w:tcW w:w="5148" w:type="dxa"/>
            <w:hideMark/>
          </w:tcPr>
          <w:p w14:paraId="4FB22EC3" w14:textId="77777777" w:rsidR="00CF74C1" w:rsidRPr="00F34302" w:rsidRDefault="00CF74C1" w:rsidP="00F34302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34302">
              <w:rPr>
                <w:sz w:val="24"/>
                <w:szCs w:val="24"/>
                <w:lang w:val="ru-RU"/>
              </w:rPr>
              <w:t xml:space="preserve">4. Полное наименование и местонахождение высшего учебного заведения, в котором учится автор ___________________________________ </w:t>
            </w:r>
          </w:p>
        </w:tc>
        <w:tc>
          <w:tcPr>
            <w:tcW w:w="4500" w:type="dxa"/>
            <w:hideMark/>
          </w:tcPr>
          <w:p w14:paraId="01B8BC78" w14:textId="33467D41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Место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 телефон, е-</w:t>
            </w:r>
            <w:proofErr w:type="spellStart"/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</w:t>
            </w:r>
          </w:p>
        </w:tc>
      </w:tr>
      <w:tr w:rsidR="00CF74C1" w:rsidRPr="00F34302" w14:paraId="68B77DE7" w14:textId="77777777" w:rsidTr="00CF74C1">
        <w:tc>
          <w:tcPr>
            <w:tcW w:w="5148" w:type="dxa"/>
            <w:hideMark/>
          </w:tcPr>
          <w:p w14:paraId="050F2752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Факультет _______________________</w:t>
            </w:r>
          </w:p>
        </w:tc>
        <w:tc>
          <w:tcPr>
            <w:tcW w:w="4500" w:type="dxa"/>
            <w:hideMark/>
          </w:tcPr>
          <w:p w14:paraId="31641CF4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Должность _____________________</w:t>
            </w:r>
          </w:p>
        </w:tc>
      </w:tr>
      <w:tr w:rsidR="00CF74C1" w:rsidRPr="00F34302" w14:paraId="60ED817E" w14:textId="77777777" w:rsidTr="00CF74C1">
        <w:tc>
          <w:tcPr>
            <w:tcW w:w="5148" w:type="dxa"/>
            <w:hideMark/>
          </w:tcPr>
          <w:p w14:paraId="6265E8C6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Курс (год обучения)______________</w:t>
            </w:r>
          </w:p>
        </w:tc>
        <w:tc>
          <w:tcPr>
            <w:tcW w:w="4500" w:type="dxa"/>
            <w:hideMark/>
          </w:tcPr>
          <w:p w14:paraId="7A9FD64F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Научная степень____________</w:t>
            </w:r>
          </w:p>
        </w:tc>
      </w:tr>
      <w:tr w:rsidR="00CF74C1" w:rsidRPr="00F34302" w14:paraId="2F34C218" w14:textId="77777777" w:rsidTr="00CF74C1">
        <w:tc>
          <w:tcPr>
            <w:tcW w:w="5148" w:type="dxa"/>
            <w:hideMark/>
          </w:tcPr>
          <w:p w14:paraId="128DB517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Результаты работы опубликованы</w:t>
            </w:r>
          </w:p>
          <w:p w14:paraId="6168DF90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___________________________________ </w:t>
            </w:r>
          </w:p>
          <w:p w14:paraId="0F557799" w14:textId="55532751" w:rsidR="00CF74C1" w:rsidRPr="00F34302" w:rsidRDefault="003013BA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</w:t>
            </w:r>
            <w:r w:rsidR="00CF74C1"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(год, , название</w:t>
            </w:r>
            <w:r w:rsidR="00D87F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CF74C1"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издания)</w:t>
            </w:r>
          </w:p>
        </w:tc>
        <w:tc>
          <w:tcPr>
            <w:tcW w:w="4500" w:type="dxa"/>
            <w:hideMark/>
          </w:tcPr>
          <w:p w14:paraId="5CD9EBB7" w14:textId="3D1EFAAC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Ученое звание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</w:tc>
      </w:tr>
      <w:tr w:rsidR="00CF74C1" w:rsidRPr="00F34302" w14:paraId="6906E86F" w14:textId="77777777" w:rsidTr="00CF74C1">
        <w:tc>
          <w:tcPr>
            <w:tcW w:w="5148" w:type="dxa"/>
            <w:hideMark/>
          </w:tcPr>
          <w:p w14:paraId="1606DACD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Результаты работы внедрены</w:t>
            </w:r>
          </w:p>
          <w:p w14:paraId="2004BA46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___________________________________ </w:t>
            </w:r>
          </w:p>
          <w:p w14:paraId="706AD410" w14:textId="1DB48581" w:rsidR="00CF74C1" w:rsidRPr="00F34302" w:rsidRDefault="003013BA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</w:t>
            </w:r>
            <w:r w:rsidR="00CF74C1"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(год, место, форма</w:t>
            </w:r>
            <w:r w:rsidR="00D87F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CF74C1"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внедрения)</w:t>
            </w:r>
          </w:p>
        </w:tc>
        <w:tc>
          <w:tcPr>
            <w:tcW w:w="4500" w:type="dxa"/>
            <w:hideMark/>
          </w:tcPr>
          <w:p w14:paraId="4D565256" w14:textId="406B6C40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Место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проживания, телефон</w:t>
            </w:r>
          </w:p>
          <w:p w14:paraId="03A19612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CF74C1" w:rsidRPr="00F34302" w14:paraId="27554BA5" w14:textId="77777777" w:rsidTr="00CF74C1">
        <w:tc>
          <w:tcPr>
            <w:tcW w:w="5148" w:type="dxa"/>
            <w:hideMark/>
          </w:tcPr>
          <w:p w14:paraId="490FD77F" w14:textId="3F9DCB2E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Место</w:t>
            </w:r>
            <w:r w:rsidR="00D8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проживания, телефон, е-</w:t>
            </w:r>
            <w:proofErr w:type="spellStart"/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</w:t>
            </w:r>
          </w:p>
        </w:tc>
        <w:tc>
          <w:tcPr>
            <w:tcW w:w="4500" w:type="dxa"/>
          </w:tcPr>
          <w:p w14:paraId="7FCAEF8F" w14:textId="77777777" w:rsidR="00CF74C1" w:rsidRPr="00F34302" w:rsidRDefault="00CF74C1" w:rsidP="00F3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E43B4D0" w14:textId="77777777" w:rsidR="00CF74C1" w:rsidRPr="00F34302" w:rsidRDefault="00CF74C1" w:rsidP="00F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F74C1" w:rsidRPr="00F34302" w14:paraId="4D186D96" w14:textId="77777777" w:rsidTr="00CF74C1">
        <w:tc>
          <w:tcPr>
            <w:tcW w:w="3190" w:type="dxa"/>
            <w:hideMark/>
          </w:tcPr>
          <w:p w14:paraId="567C480F" w14:textId="77777777" w:rsidR="00CF74C1" w:rsidRPr="00F34302" w:rsidRDefault="00CF74C1" w:rsidP="00F3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</w:p>
        </w:tc>
        <w:tc>
          <w:tcPr>
            <w:tcW w:w="3190" w:type="dxa"/>
            <w:hideMark/>
          </w:tcPr>
          <w:p w14:paraId="78E53FA3" w14:textId="77777777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3191" w:type="dxa"/>
          </w:tcPr>
          <w:p w14:paraId="0DC74867" w14:textId="77777777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br/>
              <w:t>(фамилия, инициалы)</w:t>
            </w:r>
          </w:p>
          <w:p w14:paraId="31315862" w14:textId="77777777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74C1" w:rsidRPr="00F34302" w14:paraId="0F8B822C" w14:textId="77777777" w:rsidTr="00CF74C1">
        <w:tc>
          <w:tcPr>
            <w:tcW w:w="3190" w:type="dxa"/>
            <w:hideMark/>
          </w:tcPr>
          <w:p w14:paraId="3D30DFFF" w14:textId="77777777" w:rsidR="00CF74C1" w:rsidRPr="00F34302" w:rsidRDefault="00CF74C1" w:rsidP="00F3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работы</w:t>
            </w:r>
          </w:p>
        </w:tc>
        <w:tc>
          <w:tcPr>
            <w:tcW w:w="3190" w:type="dxa"/>
            <w:hideMark/>
          </w:tcPr>
          <w:p w14:paraId="170DFE93" w14:textId="77777777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3191" w:type="dxa"/>
            <w:hideMark/>
          </w:tcPr>
          <w:p w14:paraId="0EEC0514" w14:textId="77777777" w:rsidR="00CF74C1" w:rsidRPr="00F34302" w:rsidRDefault="00CF74C1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343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(фамилия, инициалы)</w:t>
            </w:r>
          </w:p>
        </w:tc>
      </w:tr>
    </w:tbl>
    <w:p w14:paraId="760D8468" w14:textId="77777777" w:rsidR="00CF74C1" w:rsidRPr="00F34302" w:rsidRDefault="00CF74C1" w:rsidP="00F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9D9359" w14:textId="0F36CD2B" w:rsidR="00CF74C1" w:rsidRPr="00F34302" w:rsidRDefault="003013BA" w:rsidP="00F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F74C1" w:rsidRPr="00F34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C7B562" w14:textId="77777777" w:rsidR="001270BD" w:rsidRPr="00F34302" w:rsidRDefault="001270B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A675F4F" w14:textId="77777777" w:rsidR="001270BD" w:rsidRPr="00F34302" w:rsidRDefault="001270B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0FA819D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49CB483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0DD75E2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C6E0E17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4F1F144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E8ED947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D19E5B0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7B745FC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2D1B51E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38948B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1ADFBCC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05E4084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08FB76C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BC631D4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980E20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C09C39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B2AAA0D" w14:textId="2C62DCE2" w:rsidR="00824ED2" w:rsidRPr="00F34302" w:rsidRDefault="00824ED2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74905" w:rsidRPr="00F34302">
        <w:rPr>
          <w:rFonts w:ascii="Times New Roman" w:hAnsi="Times New Roman" w:cs="Times New Roman"/>
          <w:sz w:val="24"/>
          <w:szCs w:val="24"/>
          <w:lang w:val="ru-RU"/>
        </w:rPr>
        <w:t>риложение 2</w:t>
      </w:r>
    </w:p>
    <w:p w14:paraId="0ECAA425" w14:textId="77777777" w:rsidR="00150758" w:rsidRPr="00F34302" w:rsidRDefault="00150758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к Положению о Конкурсе</w:t>
      </w:r>
    </w:p>
    <w:p w14:paraId="0F07D6BE" w14:textId="77777777" w:rsidR="00824ED2" w:rsidRPr="00F34302" w:rsidRDefault="00824ED2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AC5EC73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14:paraId="560CBECF" w14:textId="77777777" w:rsidR="00824ED2" w:rsidRPr="00F34302" w:rsidRDefault="00824ED2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00EC88" w14:textId="77777777" w:rsidR="00824ED2" w:rsidRPr="00F34302" w:rsidRDefault="00824ED2" w:rsidP="00F34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7EF55F" w14:textId="77777777" w:rsidR="00824ED2" w:rsidRPr="00F34302" w:rsidRDefault="00824ED2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В аннотации научной работы на тему ________________ указываются:</w:t>
      </w:r>
    </w:p>
    <w:p w14:paraId="799820CA" w14:textId="77777777" w:rsidR="00824ED2" w:rsidRPr="00F34302" w:rsidRDefault="00824ED2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- актуальность, цель, задачи научной работы, использованная методика исследования;</w:t>
      </w:r>
    </w:p>
    <w:p w14:paraId="5C2ED912" w14:textId="77777777" w:rsidR="00824ED2" w:rsidRPr="00F34302" w:rsidRDefault="00824ED2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- общая характеристика научной работы (структура, объем, количество схем, таблиц, использованных научных источников и т.д.).</w:t>
      </w:r>
    </w:p>
    <w:p w14:paraId="0C4A72C4" w14:textId="77777777" w:rsidR="00824ED2" w:rsidRPr="00F34302" w:rsidRDefault="00824ED2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В конце аннотации подается набор ключевых слов, которые употребляются в научной работе и определяют ее тематику. Общее количество ключевых слов должна составлять не менее трех, но не более десяти. Ключевые слова подаются в именительном падеже, печатаются в строку, через запятую.</w:t>
      </w:r>
    </w:p>
    <w:p w14:paraId="1F2179E9" w14:textId="77777777" w:rsidR="00824ED2" w:rsidRPr="00F34302" w:rsidRDefault="00824ED2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Текст аннотации должен быть лаконичным и отображать основное содержание работы.</w:t>
      </w:r>
    </w:p>
    <w:p w14:paraId="624E95AB" w14:textId="77777777" w:rsidR="00B34C44" w:rsidRPr="00F34302" w:rsidRDefault="00B34C4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09988" w14:textId="77777777" w:rsidR="00B34C44" w:rsidRPr="00F34302" w:rsidRDefault="00B34C4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9F0380" w14:textId="77777777" w:rsidR="00B34C44" w:rsidRPr="00F34302" w:rsidRDefault="00B34C4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55FA2D" w14:textId="77777777" w:rsidR="00B34C44" w:rsidRPr="00F34302" w:rsidRDefault="00B34C4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6B5E6C" w14:textId="77777777" w:rsidR="00B34C44" w:rsidRPr="00F34302" w:rsidRDefault="00B34C4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123969" w14:textId="77777777" w:rsidR="00B34C44" w:rsidRPr="00F34302" w:rsidRDefault="00B34C4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316BBB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FE9EB4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1B3AF3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17B22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CD8EC2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EA864A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2E883E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2D97AD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20A9ED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23E062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63F009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FC5A59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22A9FA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DFA4A8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BC7A6E" w14:textId="77777777" w:rsidR="004E3604" w:rsidRPr="00F34302" w:rsidRDefault="004E3604" w:rsidP="00F3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98975C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A797672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5B28AE0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8EDC1D1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EB37C0E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795004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395CC4F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D946C4A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ABBECD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1AAADB4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363DE94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6D6D8C1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8FF926" w14:textId="77777777" w:rsidR="009C1A9C" w:rsidRDefault="009C1A9C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81681EF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8017893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726FC65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ED86617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6D70A7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07A52E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2D050E7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9601BBF" w14:textId="77777777" w:rsidR="0021482D" w:rsidRDefault="0021482D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9B186AF" w14:textId="1B4635F0" w:rsidR="00824ED2" w:rsidRPr="00F34302" w:rsidRDefault="00824ED2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194765" w:rsidRPr="00F34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430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1A88AE4F" w14:textId="77777777" w:rsidR="00824ED2" w:rsidRPr="00F34302" w:rsidRDefault="00824ED2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Образец титульного листа</w:t>
      </w:r>
    </w:p>
    <w:p w14:paraId="0893D229" w14:textId="77777777" w:rsidR="00824ED2" w:rsidRPr="00F34302" w:rsidRDefault="00824ED2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к Положению о Конкурсе</w:t>
      </w:r>
    </w:p>
    <w:p w14:paraId="29F230FC" w14:textId="77777777" w:rsidR="00824ED2" w:rsidRPr="00F34302" w:rsidRDefault="00824ED2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B4DEEF7" w14:textId="77777777" w:rsidR="00824ED2" w:rsidRPr="00F34302" w:rsidRDefault="00573743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ПОЛНОЕ НАЗВАНИЕ ВУЗА</w:t>
      </w:r>
    </w:p>
    <w:p w14:paraId="07D55526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_________________ФАКУЛЬТЕТ</w:t>
      </w:r>
    </w:p>
    <w:p w14:paraId="1E3036FF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КАФЕДРА _________________</w:t>
      </w:r>
    </w:p>
    <w:p w14:paraId="3ABAA436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3A81B6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8EF1A4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D90835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1C94C0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НАЗВАНИЕ РАБОТЫ</w:t>
      </w:r>
    </w:p>
    <w:p w14:paraId="268345C5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185D00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B498F2" w14:textId="787C7E27" w:rsidR="00824ED2" w:rsidRPr="00F34302" w:rsidRDefault="003013BA" w:rsidP="00F34302">
      <w:pPr>
        <w:spacing w:after="0" w:line="240" w:lineRule="auto"/>
        <w:ind w:left="5954" w:hanging="368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824ED2" w:rsidRPr="00F34302">
        <w:rPr>
          <w:rFonts w:ascii="Times New Roman" w:hAnsi="Times New Roman" w:cs="Times New Roman"/>
          <w:sz w:val="24"/>
          <w:szCs w:val="24"/>
          <w:lang w:val="ru-RU"/>
        </w:rPr>
        <w:t>Автор: Ф.И.О. (полностью)</w:t>
      </w:r>
    </w:p>
    <w:p w14:paraId="455C74D9" w14:textId="436B1E7F" w:rsidR="00824ED2" w:rsidRPr="00F34302" w:rsidRDefault="003013BA" w:rsidP="00F34302">
      <w:pPr>
        <w:spacing w:after="0" w:line="240" w:lineRule="auto"/>
        <w:ind w:left="5954" w:hanging="368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55C" w:rsidRPr="00F34302">
        <w:rPr>
          <w:rFonts w:ascii="Times New Roman" w:hAnsi="Times New Roman" w:cs="Times New Roman"/>
          <w:sz w:val="24"/>
          <w:szCs w:val="24"/>
          <w:lang w:val="ru-RU"/>
        </w:rPr>
        <w:t>Научный руководитель:</w:t>
      </w:r>
    </w:p>
    <w:p w14:paraId="06FB891E" w14:textId="68E35997" w:rsidR="00824ED2" w:rsidRPr="00F34302" w:rsidRDefault="003013BA" w:rsidP="00F34302">
      <w:pPr>
        <w:spacing w:after="0" w:line="240" w:lineRule="auto"/>
        <w:ind w:left="5954" w:hanging="368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824ED2" w:rsidRPr="00F34302">
        <w:rPr>
          <w:rFonts w:ascii="Times New Roman" w:hAnsi="Times New Roman" w:cs="Times New Roman"/>
          <w:sz w:val="24"/>
          <w:szCs w:val="24"/>
          <w:lang w:val="ru-RU"/>
        </w:rPr>
        <w:t xml:space="preserve"> Ф.И.О.</w:t>
      </w:r>
      <w:r w:rsidR="00FF50C9" w:rsidRPr="00F34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7F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ED2" w:rsidRPr="00F34302">
        <w:rPr>
          <w:rFonts w:ascii="Times New Roman" w:hAnsi="Times New Roman" w:cs="Times New Roman"/>
          <w:sz w:val="24"/>
          <w:szCs w:val="24"/>
          <w:lang w:val="ru-RU"/>
        </w:rPr>
        <w:t>ученая степень, звание, должность</w:t>
      </w:r>
    </w:p>
    <w:p w14:paraId="7AC80708" w14:textId="77777777" w:rsidR="00824ED2" w:rsidRPr="00F34302" w:rsidRDefault="00824ED2" w:rsidP="00F3430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C2B484" w14:textId="77777777" w:rsidR="00824ED2" w:rsidRPr="00F34302" w:rsidRDefault="00824ED2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941A79" w14:textId="77777777" w:rsidR="004B1798" w:rsidRPr="00F34302" w:rsidRDefault="004B179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C86ABA" w14:textId="77777777" w:rsidR="004E3604" w:rsidRPr="00F34302" w:rsidRDefault="004E3604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B32215" w14:textId="77777777" w:rsidR="004E3604" w:rsidRPr="00F34302" w:rsidRDefault="004E3604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2F6888" w14:textId="78295453" w:rsidR="004E3604" w:rsidRPr="00F34302" w:rsidRDefault="004E3604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94F986" w14:textId="42356FCF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0F21C8" w14:textId="3A8FB75E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7A7674" w14:textId="131F09CC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C79FCB" w14:textId="0D49E991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9229B4" w14:textId="6D56C9E9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8CE296" w14:textId="78DD608B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CD9C58" w14:textId="6DF3D2E1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EDE5B1" w14:textId="6A919D20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45CF0E" w14:textId="642544A5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C751D3" w14:textId="6D9AC3FF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5DFE41" w14:textId="61EFDDC0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1AFC4B" w14:textId="084DB885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AC6FAE" w14:textId="7A4523E0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7E3505" w14:textId="77777777" w:rsidR="00B41608" w:rsidRPr="00F34302" w:rsidRDefault="00B41608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C9E846" w14:textId="2E5FB4D2" w:rsidR="007C3C8F" w:rsidRPr="00F34302" w:rsidRDefault="007C3C8F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B41608" w:rsidRPr="00F343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34302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14:paraId="272FE079" w14:textId="77777777" w:rsidR="00881E6D" w:rsidRDefault="00881E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DD2B3B3" w14:textId="0A98E903" w:rsidR="00945150" w:rsidRPr="00F34302" w:rsidRDefault="00945150" w:rsidP="00F34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4</w:t>
      </w:r>
    </w:p>
    <w:p w14:paraId="62E2D790" w14:textId="77777777" w:rsidR="007F4C16" w:rsidRDefault="00945150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302">
        <w:rPr>
          <w:rFonts w:ascii="Times New Roman" w:hAnsi="Times New Roman" w:cs="Times New Roman"/>
          <w:sz w:val="24"/>
          <w:szCs w:val="24"/>
          <w:lang w:val="ru-RU"/>
        </w:rPr>
        <w:t xml:space="preserve">Критерии оценивания конкурсных научных работ студентов </w:t>
      </w:r>
      <w:r w:rsidR="00881E6D" w:rsidRPr="00881E6D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Всероссийского </w:t>
      </w:r>
    </w:p>
    <w:p w14:paraId="7744BAD5" w14:textId="3B37B335" w:rsidR="00945150" w:rsidRPr="00F34302" w:rsidRDefault="00881E6D" w:rsidP="00F3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1E6D">
        <w:rPr>
          <w:rFonts w:ascii="Times New Roman" w:hAnsi="Times New Roman" w:cs="Times New Roman"/>
          <w:sz w:val="24"/>
          <w:szCs w:val="24"/>
          <w:lang w:val="ru-RU"/>
        </w:rPr>
        <w:t>(с международным участием) конкурса студенческих научных работ по направлению «Мировая экономика и международные экономические отношения»</w:t>
      </w:r>
    </w:p>
    <w:tbl>
      <w:tblPr>
        <w:tblW w:w="9654" w:type="dxa"/>
        <w:tblInd w:w="-318" w:type="dxa"/>
        <w:tblLook w:val="04A0" w:firstRow="1" w:lastRow="0" w:firstColumn="1" w:lastColumn="0" w:noHBand="0" w:noVBand="1"/>
      </w:tblPr>
      <w:tblGrid>
        <w:gridCol w:w="299"/>
        <w:gridCol w:w="7215"/>
        <w:gridCol w:w="2140"/>
      </w:tblGrid>
      <w:tr w:rsidR="00945150" w:rsidRPr="00F34302" w14:paraId="353E2026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14C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2416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Актуальность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1AA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 10</w:t>
            </w:r>
          </w:p>
        </w:tc>
      </w:tr>
      <w:tr w:rsidR="00945150" w:rsidRPr="00F34302" w14:paraId="27056E65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008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9EA9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актуальна для региона на данном этапе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55F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5150" w:rsidRPr="00F34302" w14:paraId="1FA1F9DD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D37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0642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приведена цифровая аргументация актуальности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36A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45150" w:rsidRPr="00F34302" w14:paraId="5157654C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C9B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AE6C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поставлена цель и задачи исследования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673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5150" w:rsidRPr="00F34302" w14:paraId="5A4AAFC6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078D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7820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объект и предмет исследования определены верно и соответствуют теме работы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3D8B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45150" w:rsidRPr="00F34302" w14:paraId="6E1862F2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432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14:paraId="6181B720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14:paraId="485B354B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5150" w:rsidRPr="00F34302" w14:paraId="1AC5790E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2EA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EE5E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 литературных источников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14E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 15</w:t>
            </w:r>
          </w:p>
        </w:tc>
      </w:tr>
      <w:tr w:rsidR="00945150" w:rsidRPr="00F34302" w14:paraId="05769F8A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F03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472A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анализ источников по проблеме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E44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5150" w:rsidRPr="00F34302" w14:paraId="5583646A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387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E3D4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анализ источников на иностранном языке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849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5150" w:rsidRPr="00F34302" w14:paraId="1D984FD0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5ED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D2C1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анализ нормативной и статистической базы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3843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5150" w:rsidRPr="00F34302" w14:paraId="3F333CCD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07F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2259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анализ периодики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DB2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45150" w:rsidRPr="00F34302" w14:paraId="399F7FB3" w14:textId="77777777" w:rsidTr="00881E6D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71F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70B0127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37F42E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45150" w:rsidRPr="00F34302" w14:paraId="2EA1C15A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A96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EE0D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Методология исследования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F3B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 20</w:t>
            </w:r>
          </w:p>
        </w:tc>
      </w:tr>
      <w:tr w:rsidR="00945150" w:rsidRPr="00F34302" w14:paraId="019CE676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826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3419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анализ проблемы с цифровой аргументацией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910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45150" w:rsidRPr="00F34302" w14:paraId="414BEE6B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074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CD10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использованы междисциплинарные подходы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4B1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5150" w:rsidRPr="00F34302" w14:paraId="367E14F4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77B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048A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использованы математические методы и модели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737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45150" w:rsidRPr="00F34302" w14:paraId="07A2B172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4AB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74D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использованы оригинальные методы и подходы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AC6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5150" w:rsidRPr="00F34302" w14:paraId="767EF591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8C8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9423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использованы специализированные программные средства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E06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5150" w:rsidRPr="00F34302" w14:paraId="0654FF71" w14:textId="77777777" w:rsidTr="00881E6D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043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C39EC75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31108E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45150" w:rsidRPr="00F34302" w14:paraId="6C6D95B0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C17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EE02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Научная новизна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0A5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 25</w:t>
            </w:r>
          </w:p>
        </w:tc>
      </w:tr>
      <w:tr w:rsidR="00945150" w:rsidRPr="00F34302" w14:paraId="7131D80F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26B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88DA" w14:textId="0A4BFB6E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сформулирована</w:t>
            </w:r>
            <w:r w:rsidR="00D87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обоснована научная гипотеза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ED7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45150" w:rsidRPr="00F34302" w14:paraId="143B976B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A9A9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838D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присутствуют научные результаты, полученные впервые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2D1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45150" w:rsidRPr="00F34302" w14:paraId="2A8DF1D5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8F08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F15C" w14:textId="3CB9FF95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усовершенствованы научные</w:t>
            </w:r>
            <w:r w:rsidR="00D87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CE4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45150" w:rsidRPr="00F34302" w14:paraId="5301143E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B67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6BC9" w14:textId="71ED7500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="00D87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получили дальнейшее развитие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ECB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45150" w:rsidRPr="00F34302" w14:paraId="1A859BDF" w14:textId="77777777" w:rsidTr="00881E6D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67D6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6A5D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присваивается балл по наивысшей степени новизны (впервые, усовершенствовано, получило дальнейшее развитие)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1BC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45150" w:rsidRPr="00F34302" w14:paraId="46FFF88E" w14:textId="77777777" w:rsidTr="00881E6D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3EF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FA15AF5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2B5F9E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45150" w:rsidRPr="00F34302" w14:paraId="1D54AA6B" w14:textId="77777777" w:rsidTr="00881E6D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65A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192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Представлен расчет и обоснование экономического и/или социального эффекта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6F1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15</w:t>
            </w:r>
          </w:p>
        </w:tc>
      </w:tr>
      <w:tr w:rsidR="00945150" w:rsidRPr="00F34302" w14:paraId="58B6D0EF" w14:textId="77777777" w:rsidTr="00881E6D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D8F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9B58AC2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98E5DA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45150" w:rsidRPr="00F34302" w14:paraId="79EA9083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A83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DB1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Логичность построения работы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A91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</w:t>
            </w:r>
          </w:p>
        </w:tc>
      </w:tr>
      <w:tr w:rsidR="00945150" w:rsidRPr="00F34302" w14:paraId="5B388365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AC0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96A7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Работа структурирована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269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</w:t>
            </w:r>
          </w:p>
        </w:tc>
      </w:tr>
      <w:tr w:rsidR="00945150" w:rsidRPr="00F34302" w14:paraId="1F62E971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9DF3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281A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Обоснованность, полнота и логичность выводов и рекомендаций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4976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4</w:t>
            </w:r>
          </w:p>
        </w:tc>
      </w:tr>
      <w:tr w:rsidR="00945150" w:rsidRPr="00F34302" w14:paraId="1BBF23E0" w14:textId="77777777" w:rsidTr="00881E6D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905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1A3BDE8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B945FF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45150" w:rsidRPr="00F34302" w14:paraId="5E31A51B" w14:textId="77777777" w:rsidTr="00881E6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2DB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242A" w14:textId="77777777" w:rsidR="00945150" w:rsidRPr="00F34302" w:rsidRDefault="00945150" w:rsidP="00F34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Бал эксперта (обосновывается)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3978" w14:textId="77777777" w:rsidR="00945150" w:rsidRPr="00F34302" w:rsidRDefault="00945150" w:rsidP="00F34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5</w:t>
            </w:r>
          </w:p>
        </w:tc>
      </w:tr>
    </w:tbl>
    <w:p w14:paraId="3197E808" w14:textId="77777777" w:rsidR="0087481E" w:rsidRPr="00F34302" w:rsidRDefault="0087481E" w:rsidP="00F343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87481E" w:rsidRPr="00F34302" w:rsidSect="00960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DA7374" w14:textId="69396CBE" w:rsidR="005F1831" w:rsidRPr="00F34302" w:rsidRDefault="005F1831" w:rsidP="002148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F1831" w:rsidRPr="00F34302" w:rsidSect="00874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5FF"/>
    <w:multiLevelType w:val="multilevel"/>
    <w:tmpl w:val="5C3CD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695495"/>
    <w:multiLevelType w:val="multilevel"/>
    <w:tmpl w:val="FE6C0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CE7AA0"/>
    <w:multiLevelType w:val="hybridMultilevel"/>
    <w:tmpl w:val="23362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F00B16"/>
    <w:multiLevelType w:val="hybridMultilevel"/>
    <w:tmpl w:val="05EC9D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927"/>
    <w:multiLevelType w:val="multilevel"/>
    <w:tmpl w:val="4A422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233E78"/>
    <w:multiLevelType w:val="multilevel"/>
    <w:tmpl w:val="F0185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C0F68F5"/>
    <w:multiLevelType w:val="hybridMultilevel"/>
    <w:tmpl w:val="9D2E6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A6656D"/>
    <w:multiLevelType w:val="multilevel"/>
    <w:tmpl w:val="A1420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17D4B69"/>
    <w:multiLevelType w:val="hybridMultilevel"/>
    <w:tmpl w:val="68B42796"/>
    <w:lvl w:ilvl="0" w:tplc="6AEC7D12">
      <w:start w:val="1"/>
      <w:numFmt w:val="bullet"/>
      <w:suff w:val="space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50463F"/>
    <w:multiLevelType w:val="multilevel"/>
    <w:tmpl w:val="4A422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042601"/>
    <w:multiLevelType w:val="multilevel"/>
    <w:tmpl w:val="1354E7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9A1755"/>
    <w:multiLevelType w:val="multilevel"/>
    <w:tmpl w:val="FF60B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4DB13890"/>
    <w:multiLevelType w:val="hybridMultilevel"/>
    <w:tmpl w:val="42529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A1342D"/>
    <w:multiLevelType w:val="hybridMultilevel"/>
    <w:tmpl w:val="E17C14BC"/>
    <w:lvl w:ilvl="0" w:tplc="9E70DF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42E0"/>
    <w:multiLevelType w:val="hybridMultilevel"/>
    <w:tmpl w:val="BBE8623C"/>
    <w:lvl w:ilvl="0" w:tplc="9E70DF0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157CAF"/>
    <w:multiLevelType w:val="hybridMultilevel"/>
    <w:tmpl w:val="3B2C8BBC"/>
    <w:lvl w:ilvl="0" w:tplc="86F02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00A8"/>
    <w:multiLevelType w:val="hybridMultilevel"/>
    <w:tmpl w:val="AAAC2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2D6C"/>
    <w:multiLevelType w:val="multilevel"/>
    <w:tmpl w:val="E2E05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B835C51"/>
    <w:multiLevelType w:val="hybridMultilevel"/>
    <w:tmpl w:val="5DCE4068"/>
    <w:lvl w:ilvl="0" w:tplc="6AEC7D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FF681F"/>
    <w:multiLevelType w:val="hybridMultilevel"/>
    <w:tmpl w:val="7C2E734A"/>
    <w:lvl w:ilvl="0" w:tplc="9E70DF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883882"/>
    <w:multiLevelType w:val="hybridMultilevel"/>
    <w:tmpl w:val="278A3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134C40"/>
    <w:multiLevelType w:val="hybridMultilevel"/>
    <w:tmpl w:val="6CB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63909">
    <w:abstractNumId w:val="3"/>
  </w:num>
  <w:num w:numId="2" w16cid:durableId="1070155473">
    <w:abstractNumId w:val="21"/>
  </w:num>
  <w:num w:numId="3" w16cid:durableId="2022080261">
    <w:abstractNumId w:val="16"/>
  </w:num>
  <w:num w:numId="4" w16cid:durableId="717318698">
    <w:abstractNumId w:val="6"/>
  </w:num>
  <w:num w:numId="5" w16cid:durableId="1083143845">
    <w:abstractNumId w:val="20"/>
  </w:num>
  <w:num w:numId="6" w16cid:durableId="551844238">
    <w:abstractNumId w:val="2"/>
  </w:num>
  <w:num w:numId="7" w16cid:durableId="1389107813">
    <w:abstractNumId w:val="12"/>
  </w:num>
  <w:num w:numId="8" w16cid:durableId="359878">
    <w:abstractNumId w:val="11"/>
  </w:num>
  <w:num w:numId="9" w16cid:durableId="1439525275">
    <w:abstractNumId w:val="0"/>
  </w:num>
  <w:num w:numId="10" w16cid:durableId="1350643189">
    <w:abstractNumId w:val="15"/>
  </w:num>
  <w:num w:numId="11" w16cid:durableId="1804154625">
    <w:abstractNumId w:val="13"/>
  </w:num>
  <w:num w:numId="12" w16cid:durableId="1695694033">
    <w:abstractNumId w:val="17"/>
  </w:num>
  <w:num w:numId="13" w16cid:durableId="761805315">
    <w:abstractNumId w:val="14"/>
  </w:num>
  <w:num w:numId="14" w16cid:durableId="868106518">
    <w:abstractNumId w:val="9"/>
  </w:num>
  <w:num w:numId="15" w16cid:durableId="2062629684">
    <w:abstractNumId w:val="1"/>
  </w:num>
  <w:num w:numId="16" w16cid:durableId="1328634576">
    <w:abstractNumId w:val="4"/>
  </w:num>
  <w:num w:numId="17" w16cid:durableId="700470149">
    <w:abstractNumId w:val="10"/>
  </w:num>
  <w:num w:numId="18" w16cid:durableId="1918635819">
    <w:abstractNumId w:val="5"/>
  </w:num>
  <w:num w:numId="19" w16cid:durableId="491144020">
    <w:abstractNumId w:val="7"/>
  </w:num>
  <w:num w:numId="20" w16cid:durableId="968899076">
    <w:abstractNumId w:val="19"/>
  </w:num>
  <w:num w:numId="21" w16cid:durableId="1414625582">
    <w:abstractNumId w:val="18"/>
  </w:num>
  <w:num w:numId="22" w16cid:durableId="1148328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3A"/>
    <w:rsid w:val="00005C4F"/>
    <w:rsid w:val="000079B4"/>
    <w:rsid w:val="0001287C"/>
    <w:rsid w:val="00014645"/>
    <w:rsid w:val="00021A3D"/>
    <w:rsid w:val="0002420C"/>
    <w:rsid w:val="00026F14"/>
    <w:rsid w:val="000316EA"/>
    <w:rsid w:val="00031F70"/>
    <w:rsid w:val="00032110"/>
    <w:rsid w:val="00037722"/>
    <w:rsid w:val="00042C7D"/>
    <w:rsid w:val="00056330"/>
    <w:rsid w:val="00074905"/>
    <w:rsid w:val="00082B8D"/>
    <w:rsid w:val="0008599C"/>
    <w:rsid w:val="000A5ECD"/>
    <w:rsid w:val="000C1FB2"/>
    <w:rsid w:val="000C5630"/>
    <w:rsid w:val="000D756E"/>
    <w:rsid w:val="000E77BA"/>
    <w:rsid w:val="000F740B"/>
    <w:rsid w:val="000F7745"/>
    <w:rsid w:val="0010237B"/>
    <w:rsid w:val="001025FA"/>
    <w:rsid w:val="001121E7"/>
    <w:rsid w:val="00112881"/>
    <w:rsid w:val="001270BD"/>
    <w:rsid w:val="001303FC"/>
    <w:rsid w:val="001348FE"/>
    <w:rsid w:val="00136790"/>
    <w:rsid w:val="00137D97"/>
    <w:rsid w:val="00144D0C"/>
    <w:rsid w:val="00145557"/>
    <w:rsid w:val="00150758"/>
    <w:rsid w:val="0015169D"/>
    <w:rsid w:val="00156B64"/>
    <w:rsid w:val="00156DD9"/>
    <w:rsid w:val="00170156"/>
    <w:rsid w:val="001807A4"/>
    <w:rsid w:val="00194765"/>
    <w:rsid w:val="001A50AD"/>
    <w:rsid w:val="001B2A44"/>
    <w:rsid w:val="001D713A"/>
    <w:rsid w:val="001E228C"/>
    <w:rsid w:val="001E7C2D"/>
    <w:rsid w:val="001F1A9C"/>
    <w:rsid w:val="00200E29"/>
    <w:rsid w:val="0021482D"/>
    <w:rsid w:val="00216260"/>
    <w:rsid w:val="00226050"/>
    <w:rsid w:val="00252FA2"/>
    <w:rsid w:val="002541DA"/>
    <w:rsid w:val="00263F57"/>
    <w:rsid w:val="002678A6"/>
    <w:rsid w:val="00273F81"/>
    <w:rsid w:val="00276375"/>
    <w:rsid w:val="0028453B"/>
    <w:rsid w:val="0029691C"/>
    <w:rsid w:val="0029694F"/>
    <w:rsid w:val="002B3F3D"/>
    <w:rsid w:val="002C13BE"/>
    <w:rsid w:val="002C18D7"/>
    <w:rsid w:val="002D1977"/>
    <w:rsid w:val="002D7D87"/>
    <w:rsid w:val="002E38F1"/>
    <w:rsid w:val="002E7584"/>
    <w:rsid w:val="002F42F0"/>
    <w:rsid w:val="002F5FD6"/>
    <w:rsid w:val="003013BA"/>
    <w:rsid w:val="00311481"/>
    <w:rsid w:val="003267DB"/>
    <w:rsid w:val="00337337"/>
    <w:rsid w:val="003412C5"/>
    <w:rsid w:val="003476E1"/>
    <w:rsid w:val="00355F59"/>
    <w:rsid w:val="003567AD"/>
    <w:rsid w:val="00360605"/>
    <w:rsid w:val="003804AF"/>
    <w:rsid w:val="00382C02"/>
    <w:rsid w:val="00385895"/>
    <w:rsid w:val="00386DED"/>
    <w:rsid w:val="00390DC8"/>
    <w:rsid w:val="003D64EE"/>
    <w:rsid w:val="003F54CA"/>
    <w:rsid w:val="0040614B"/>
    <w:rsid w:val="00406604"/>
    <w:rsid w:val="0040703E"/>
    <w:rsid w:val="004127BE"/>
    <w:rsid w:val="00415C64"/>
    <w:rsid w:val="00417179"/>
    <w:rsid w:val="00425232"/>
    <w:rsid w:val="004274EC"/>
    <w:rsid w:val="00435D0B"/>
    <w:rsid w:val="00440BF2"/>
    <w:rsid w:val="00444693"/>
    <w:rsid w:val="004456A9"/>
    <w:rsid w:val="00454EA6"/>
    <w:rsid w:val="00455A65"/>
    <w:rsid w:val="00461AC6"/>
    <w:rsid w:val="00462855"/>
    <w:rsid w:val="004632EE"/>
    <w:rsid w:val="00465841"/>
    <w:rsid w:val="00473CEE"/>
    <w:rsid w:val="00473E29"/>
    <w:rsid w:val="00485795"/>
    <w:rsid w:val="00487B82"/>
    <w:rsid w:val="00492523"/>
    <w:rsid w:val="004A391F"/>
    <w:rsid w:val="004A4624"/>
    <w:rsid w:val="004A7ECA"/>
    <w:rsid w:val="004B1798"/>
    <w:rsid w:val="004D3E21"/>
    <w:rsid w:val="004E3604"/>
    <w:rsid w:val="004E42FE"/>
    <w:rsid w:val="0051257A"/>
    <w:rsid w:val="00527A48"/>
    <w:rsid w:val="0055355C"/>
    <w:rsid w:val="005607A3"/>
    <w:rsid w:val="0056642C"/>
    <w:rsid w:val="005702B2"/>
    <w:rsid w:val="00573743"/>
    <w:rsid w:val="00586739"/>
    <w:rsid w:val="0059256F"/>
    <w:rsid w:val="00597B2B"/>
    <w:rsid w:val="005B3581"/>
    <w:rsid w:val="005D06A4"/>
    <w:rsid w:val="005D3B58"/>
    <w:rsid w:val="005D42F1"/>
    <w:rsid w:val="005E096D"/>
    <w:rsid w:val="005E0DD5"/>
    <w:rsid w:val="005E2F8A"/>
    <w:rsid w:val="005E3855"/>
    <w:rsid w:val="005E6870"/>
    <w:rsid w:val="005E7D11"/>
    <w:rsid w:val="005F025B"/>
    <w:rsid w:val="005F1831"/>
    <w:rsid w:val="005F7CAB"/>
    <w:rsid w:val="006261C7"/>
    <w:rsid w:val="0063306E"/>
    <w:rsid w:val="006400B0"/>
    <w:rsid w:val="00645BBA"/>
    <w:rsid w:val="00646FED"/>
    <w:rsid w:val="00647A90"/>
    <w:rsid w:val="00653893"/>
    <w:rsid w:val="0065485F"/>
    <w:rsid w:val="006561F5"/>
    <w:rsid w:val="00662A51"/>
    <w:rsid w:val="006707C0"/>
    <w:rsid w:val="00675E8D"/>
    <w:rsid w:val="0068209A"/>
    <w:rsid w:val="00682ADA"/>
    <w:rsid w:val="00694472"/>
    <w:rsid w:val="00695597"/>
    <w:rsid w:val="006978B8"/>
    <w:rsid w:val="006A0E0B"/>
    <w:rsid w:val="006A3E51"/>
    <w:rsid w:val="006C29C8"/>
    <w:rsid w:val="006C4653"/>
    <w:rsid w:val="006C590D"/>
    <w:rsid w:val="006D5038"/>
    <w:rsid w:val="006D74C4"/>
    <w:rsid w:val="006E2B78"/>
    <w:rsid w:val="006E6C73"/>
    <w:rsid w:val="00703800"/>
    <w:rsid w:val="0070488E"/>
    <w:rsid w:val="00705B01"/>
    <w:rsid w:val="0076184A"/>
    <w:rsid w:val="00761F3A"/>
    <w:rsid w:val="00775C7E"/>
    <w:rsid w:val="007B713F"/>
    <w:rsid w:val="007C3C8F"/>
    <w:rsid w:val="007D74DE"/>
    <w:rsid w:val="007D7EFD"/>
    <w:rsid w:val="007E0319"/>
    <w:rsid w:val="007E0F67"/>
    <w:rsid w:val="007E44D3"/>
    <w:rsid w:val="007E5084"/>
    <w:rsid w:val="007E66FC"/>
    <w:rsid w:val="007F4C16"/>
    <w:rsid w:val="008031BB"/>
    <w:rsid w:val="0081076B"/>
    <w:rsid w:val="00810E74"/>
    <w:rsid w:val="00822838"/>
    <w:rsid w:val="00824ED2"/>
    <w:rsid w:val="00831F07"/>
    <w:rsid w:val="00836961"/>
    <w:rsid w:val="00845F94"/>
    <w:rsid w:val="00863EC1"/>
    <w:rsid w:val="00865641"/>
    <w:rsid w:val="0086768A"/>
    <w:rsid w:val="00872B1D"/>
    <w:rsid w:val="00872B22"/>
    <w:rsid w:val="0087481E"/>
    <w:rsid w:val="00881E6D"/>
    <w:rsid w:val="00887676"/>
    <w:rsid w:val="008B6D80"/>
    <w:rsid w:val="008C1834"/>
    <w:rsid w:val="008C5034"/>
    <w:rsid w:val="008D1811"/>
    <w:rsid w:val="008E52FA"/>
    <w:rsid w:val="008E675F"/>
    <w:rsid w:val="008E75F0"/>
    <w:rsid w:val="008F45A6"/>
    <w:rsid w:val="008F7FEE"/>
    <w:rsid w:val="00901F1D"/>
    <w:rsid w:val="00913413"/>
    <w:rsid w:val="00922D99"/>
    <w:rsid w:val="00941886"/>
    <w:rsid w:val="009448F5"/>
    <w:rsid w:val="00945150"/>
    <w:rsid w:val="00957601"/>
    <w:rsid w:val="00960D54"/>
    <w:rsid w:val="00964BE2"/>
    <w:rsid w:val="00971817"/>
    <w:rsid w:val="00973A29"/>
    <w:rsid w:val="00973D60"/>
    <w:rsid w:val="009774B8"/>
    <w:rsid w:val="009A2902"/>
    <w:rsid w:val="009A3A43"/>
    <w:rsid w:val="009B2053"/>
    <w:rsid w:val="009C1A9C"/>
    <w:rsid w:val="009E326C"/>
    <w:rsid w:val="00A14872"/>
    <w:rsid w:val="00A175CC"/>
    <w:rsid w:val="00A33086"/>
    <w:rsid w:val="00A51D7B"/>
    <w:rsid w:val="00A54881"/>
    <w:rsid w:val="00A64D11"/>
    <w:rsid w:val="00A80B33"/>
    <w:rsid w:val="00A81560"/>
    <w:rsid w:val="00A84538"/>
    <w:rsid w:val="00A86152"/>
    <w:rsid w:val="00A93CEE"/>
    <w:rsid w:val="00A948F4"/>
    <w:rsid w:val="00A97BCF"/>
    <w:rsid w:val="00AA071E"/>
    <w:rsid w:val="00AC7B60"/>
    <w:rsid w:val="00AD4D32"/>
    <w:rsid w:val="00AE0E2D"/>
    <w:rsid w:val="00AF1524"/>
    <w:rsid w:val="00AF698A"/>
    <w:rsid w:val="00B07633"/>
    <w:rsid w:val="00B076EE"/>
    <w:rsid w:val="00B22CA0"/>
    <w:rsid w:val="00B26022"/>
    <w:rsid w:val="00B334F2"/>
    <w:rsid w:val="00B34C44"/>
    <w:rsid w:val="00B3665C"/>
    <w:rsid w:val="00B40DE9"/>
    <w:rsid w:val="00B41608"/>
    <w:rsid w:val="00B44EB1"/>
    <w:rsid w:val="00B516F2"/>
    <w:rsid w:val="00B54337"/>
    <w:rsid w:val="00B578B0"/>
    <w:rsid w:val="00B60393"/>
    <w:rsid w:val="00B64046"/>
    <w:rsid w:val="00BB22D9"/>
    <w:rsid w:val="00BB399A"/>
    <w:rsid w:val="00BB669C"/>
    <w:rsid w:val="00BC2DDB"/>
    <w:rsid w:val="00BC47D2"/>
    <w:rsid w:val="00BD1B94"/>
    <w:rsid w:val="00BE1DD9"/>
    <w:rsid w:val="00BF486B"/>
    <w:rsid w:val="00C11175"/>
    <w:rsid w:val="00C151B5"/>
    <w:rsid w:val="00C301E6"/>
    <w:rsid w:val="00C4116F"/>
    <w:rsid w:val="00C44AE9"/>
    <w:rsid w:val="00C4795A"/>
    <w:rsid w:val="00C53F43"/>
    <w:rsid w:val="00C54323"/>
    <w:rsid w:val="00C76E3B"/>
    <w:rsid w:val="00C91B7B"/>
    <w:rsid w:val="00C94B07"/>
    <w:rsid w:val="00CA31C7"/>
    <w:rsid w:val="00CB0CD2"/>
    <w:rsid w:val="00CC6A70"/>
    <w:rsid w:val="00CD1E7B"/>
    <w:rsid w:val="00CE5E8E"/>
    <w:rsid w:val="00CF3B57"/>
    <w:rsid w:val="00CF7443"/>
    <w:rsid w:val="00CF74C1"/>
    <w:rsid w:val="00D10077"/>
    <w:rsid w:val="00D2523D"/>
    <w:rsid w:val="00D25573"/>
    <w:rsid w:val="00D316BC"/>
    <w:rsid w:val="00D502D9"/>
    <w:rsid w:val="00D53CC7"/>
    <w:rsid w:val="00D62E34"/>
    <w:rsid w:val="00D71BA9"/>
    <w:rsid w:val="00D7676B"/>
    <w:rsid w:val="00D87FF9"/>
    <w:rsid w:val="00D939B7"/>
    <w:rsid w:val="00DC3995"/>
    <w:rsid w:val="00DC5635"/>
    <w:rsid w:val="00DD11B3"/>
    <w:rsid w:val="00DE18BD"/>
    <w:rsid w:val="00E22596"/>
    <w:rsid w:val="00E23AA9"/>
    <w:rsid w:val="00E30B0C"/>
    <w:rsid w:val="00E32430"/>
    <w:rsid w:val="00E3553B"/>
    <w:rsid w:val="00E3771F"/>
    <w:rsid w:val="00E40E7F"/>
    <w:rsid w:val="00E41AE7"/>
    <w:rsid w:val="00E50AA3"/>
    <w:rsid w:val="00E6051B"/>
    <w:rsid w:val="00E612F1"/>
    <w:rsid w:val="00E77C94"/>
    <w:rsid w:val="00E82662"/>
    <w:rsid w:val="00E94C41"/>
    <w:rsid w:val="00E964C6"/>
    <w:rsid w:val="00EA364C"/>
    <w:rsid w:val="00EB01C3"/>
    <w:rsid w:val="00EC0087"/>
    <w:rsid w:val="00EC3E01"/>
    <w:rsid w:val="00EC7C4A"/>
    <w:rsid w:val="00EE19C0"/>
    <w:rsid w:val="00EE6FCE"/>
    <w:rsid w:val="00EF6BF9"/>
    <w:rsid w:val="00F14AFB"/>
    <w:rsid w:val="00F34302"/>
    <w:rsid w:val="00F345F3"/>
    <w:rsid w:val="00F35B54"/>
    <w:rsid w:val="00F54D8F"/>
    <w:rsid w:val="00F73FF5"/>
    <w:rsid w:val="00F8054E"/>
    <w:rsid w:val="00F83B55"/>
    <w:rsid w:val="00F84C08"/>
    <w:rsid w:val="00F850E8"/>
    <w:rsid w:val="00FA7477"/>
    <w:rsid w:val="00FC2464"/>
    <w:rsid w:val="00FD449E"/>
    <w:rsid w:val="00FD5C97"/>
    <w:rsid w:val="00FD77EE"/>
    <w:rsid w:val="00FE72F4"/>
    <w:rsid w:val="00FF03C2"/>
    <w:rsid w:val="00FF50C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5DCB"/>
  <w15:docId w15:val="{87A63F5B-F0CC-4988-959A-97E32B3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635"/>
  </w:style>
  <w:style w:type="paragraph" w:styleId="2">
    <w:name w:val="heading 2"/>
    <w:basedOn w:val="a"/>
    <w:link w:val="20"/>
    <w:uiPriority w:val="9"/>
    <w:qFormat/>
    <w:rsid w:val="00AD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73D60"/>
  </w:style>
  <w:style w:type="character" w:customStyle="1" w:styleId="submenu-table">
    <w:name w:val="submenu-table"/>
    <w:basedOn w:val="a0"/>
    <w:rsid w:val="00973D60"/>
  </w:style>
  <w:style w:type="character" w:customStyle="1" w:styleId="20">
    <w:name w:val="Заголовок 2 Знак"/>
    <w:basedOn w:val="a0"/>
    <w:link w:val="2"/>
    <w:uiPriority w:val="9"/>
    <w:rsid w:val="00AD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F74C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Title"/>
    <w:basedOn w:val="a"/>
    <w:link w:val="a7"/>
    <w:uiPriority w:val="99"/>
    <w:qFormat/>
    <w:rsid w:val="00CF74C1"/>
    <w:pPr>
      <w:spacing w:after="0" w:line="240" w:lineRule="auto"/>
      <w:ind w:left="3402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7">
    <w:name w:val="Заголовок Знак"/>
    <w:basedOn w:val="a0"/>
    <w:link w:val="a6"/>
    <w:uiPriority w:val="99"/>
    <w:rsid w:val="00CF74C1"/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CF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F74C1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styleId="aa">
    <w:name w:val="Hyperlink"/>
    <w:basedOn w:val="a0"/>
    <w:uiPriority w:val="99"/>
    <w:unhideWhenUsed/>
    <w:rsid w:val="005535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77B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7BA"/>
    <w:rPr>
      <w:rFonts w:ascii="Calibri" w:hAnsi="Calibri" w:cs="Calibri"/>
      <w:sz w:val="16"/>
      <w:szCs w:val="16"/>
    </w:rPr>
  </w:style>
  <w:style w:type="table" w:styleId="ad">
    <w:name w:val="Table Grid"/>
    <w:basedOn w:val="a1"/>
    <w:uiPriority w:val="59"/>
    <w:rsid w:val="00B40DE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40DE9"/>
    <w:pPr>
      <w:ind w:left="720"/>
      <w:contextualSpacing/>
    </w:pPr>
  </w:style>
  <w:style w:type="character" w:styleId="af">
    <w:name w:val="Strong"/>
    <w:basedOn w:val="a0"/>
    <w:uiPriority w:val="22"/>
    <w:qFormat/>
    <w:rsid w:val="0094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donnu.ru/category/events/con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58CE-FA67-4A8C-AAD4-5A94BBAF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Самарёва Татьяна Николаевна</cp:lastModifiedBy>
  <cp:revision>51</cp:revision>
  <cp:lastPrinted>2021-09-20T10:54:00Z</cp:lastPrinted>
  <dcterms:created xsi:type="dcterms:W3CDTF">2020-09-21T05:54:00Z</dcterms:created>
  <dcterms:modified xsi:type="dcterms:W3CDTF">2023-09-07T10:39:00Z</dcterms:modified>
</cp:coreProperties>
</file>